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117E4">
      <w:pPr>
        <w:pStyle w:val="2"/>
        <w:spacing w:line="400" w:lineRule="exact"/>
        <w:jc w:val="center"/>
        <w:rPr>
          <w:rFonts w:ascii="黑体" w:hAnsi="仿宋_GB2312" w:eastAsia="黑体" w:cs="仿宋_GB2312"/>
          <w:b/>
          <w:bCs/>
          <w:color w:val="0000FF"/>
          <w:sz w:val="36"/>
          <w:szCs w:val="30"/>
        </w:rPr>
      </w:pPr>
      <w:bookmarkStart w:id="30" w:name="_GoBack"/>
      <w:r>
        <w:rPr>
          <w:rFonts w:hint="eastAsia" w:ascii="黑体" w:hAnsi="仿宋_GB2312" w:eastAsia="黑体" w:cs="仿宋_GB2312"/>
          <w:b/>
          <w:bCs/>
          <w:color w:val="0000FF"/>
          <w:sz w:val="36"/>
          <w:szCs w:val="30"/>
        </w:rPr>
        <w:t>《防备文士和法利赛人的酵》（重要）</w:t>
      </w:r>
    </w:p>
    <w:p w14:paraId="E4B46C86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FF449836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bookmarkStart w:id="0" w:name="OLE_LINK15"/>
      <w:r>
        <w:rPr>
          <w:rFonts w:hint="eastAsia" w:ascii="黑体" w:hAnsi="仿宋_GB2312" w:eastAsia="黑体" w:cs="仿宋_GB2312"/>
          <w:b/>
          <w:color w:val="0000FF"/>
          <w:sz w:val="36"/>
          <w:szCs w:val="30"/>
        </w:rPr>
        <w:t>【祷告</w:t>
      </w:r>
      <w:bookmarkStart w:id="1" w:name="OLE_LINK14"/>
      <w:bookmarkStart w:id="2" w:name="OLE_LINK13"/>
      <w:r>
        <w:rPr>
          <w:rFonts w:hint="eastAsia" w:ascii="黑体" w:hAnsi="仿宋_GB2312" w:eastAsia="黑体" w:cs="仿宋_GB2312"/>
          <w:b/>
          <w:color w:val="0000FF"/>
          <w:sz w:val="36"/>
          <w:szCs w:val="30"/>
        </w:rPr>
        <w:t>】</w:t>
      </w:r>
      <w:bookmarkEnd w:id="0"/>
      <w:bookmarkEnd w:id="1"/>
      <w:bookmarkEnd w:id="2"/>
      <w:r>
        <w:rPr>
          <w:rFonts w:hint="eastAsia" w:ascii="仿宋_GB2312" w:hAnsi="仿宋_GB2312" w:eastAsia="仿宋_GB2312" w:cs="仿宋_GB2312"/>
          <w:sz w:val="36"/>
          <w:szCs w:val="30"/>
        </w:rPr>
        <w:t>慈爱圣洁的天父，感谢你聚集我们，求你祝福我们接下来的光阴，求你帮助我们，能够理解一些问题，使我们不至于错误。求你与我们同在，让我们能够想起圣经上的话，求你的圣灵使这些话语能够彰显出它的真意，并指引改变我们的生活。求你祝福以下的光阴，奉耶稣圣名求。——阿们！</w:t>
      </w:r>
    </w:p>
    <w:p w14:paraId="144E6C0F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177136C0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我们知道，唯有屈服上帝的作为，唯有屈服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上帝</w:t>
      </w:r>
      <w:r>
        <w:rPr>
          <w:rFonts w:hint="eastAsia" w:ascii="仿宋_GB2312" w:hAnsi="仿宋_GB2312" w:eastAsia="仿宋_GB2312" w:cs="仿宋_GB2312"/>
          <w:sz w:val="36"/>
          <w:szCs w:val="30"/>
        </w:rPr>
        <w:t>的计划，才可能平息这个罪恶和愤怒。大家唯有跟从耶稣基督的法则，才能够进入这个义的国度。为了建立这个公义的国度，用人的方法是没有用的。偏离了耶稣基督的道路的人，他们都是很危险的。那么本着这个，我们就展开了当今的教会，也就是耶稣遭到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6"/>
          <w:szCs w:val="30"/>
        </w:rPr>
        <w:t>最大的反对，就是犹太的公会，这样的事情再重演。我们说到当教会最后拒绝真理，把领受真理的人逐出教会的时候，这意味着这个教会就走向恩门关闭。这对所有的地方都一样，历史就这样在重演。这些不是最重要的——最重要的是三天使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6"/>
          <w:szCs w:val="30"/>
        </w:rPr>
        <w:t>信息，是因信称义的道理。当然，随着这些道理的传播，也附带着有这些问题，我们要理解。</w:t>
      </w:r>
    </w:p>
    <w:p w14:paraId="C8BBB9EA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DAD131C9">
      <w:pPr>
        <w:pStyle w:val="2"/>
        <w:spacing w:line="400" w:lineRule="exact"/>
        <w:jc w:val="left"/>
        <w:rPr>
          <w:rFonts w:ascii="黑体" w:hAnsi="仿宋_GB2312" w:eastAsia="黑体" w:cs="仿宋_GB2312"/>
          <w:b/>
          <w:color w:val="3333FF"/>
          <w:sz w:val="36"/>
          <w:szCs w:val="30"/>
        </w:rPr>
      </w:pPr>
      <w:r>
        <w:rPr>
          <w:rFonts w:hint="eastAsia" w:ascii="黑体" w:hAnsi="仿宋_GB2312" w:eastAsia="黑体" w:cs="仿宋_GB2312"/>
          <w:b/>
          <w:color w:val="3333FF"/>
          <w:sz w:val="36"/>
          <w:szCs w:val="30"/>
        </w:rPr>
        <w:t>两个鱼神迹：一个行给犹太人，一个行给外邦人(救恩是给全人类的)</w:t>
      </w:r>
    </w:p>
    <w:p w14:paraId="424A6C51">
      <w:pPr>
        <w:pStyle w:val="2"/>
        <w:spacing w:line="400" w:lineRule="exact"/>
        <w:jc w:val="left"/>
        <w:rPr>
          <w:rFonts w:hint="eastAsia" w:ascii="仿宋_GB2312" w:hAnsi="仿宋_GB2312" w:eastAsia="仿宋_GB2312" w:cs="仿宋_GB2312"/>
          <w:sz w:val="36"/>
          <w:szCs w:val="30"/>
        </w:rPr>
      </w:pPr>
      <w:bookmarkStart w:id="3" w:name="OLE_LINK1"/>
      <w:r>
        <w:rPr>
          <w:rFonts w:hint="eastAsia" w:ascii="仿宋_GB2312" w:hAnsi="仿宋_GB2312" w:eastAsia="仿宋_GB2312" w:cs="仿宋_GB2312"/>
          <w:sz w:val="36"/>
          <w:szCs w:val="30"/>
        </w:rPr>
        <w:t>《马太福音》</w:t>
      </w:r>
      <w:bookmarkEnd w:id="3"/>
      <w:r>
        <w:rPr>
          <w:rFonts w:hint="eastAsia" w:ascii="仿宋_GB2312" w:hAnsi="仿宋_GB2312" w:eastAsia="仿宋_GB2312" w:cs="仿宋_GB2312"/>
          <w:sz w:val="36"/>
          <w:szCs w:val="30"/>
        </w:rPr>
        <w:t>在15章有一个耶稣用七个饼，几条小鱼，给四千多人吃饱的神迹。这个神迹在此之前也实行过。但是第一个神迹更多的是给犹太民来做的。这个在15章的记载当中，是耶稣带着门徒们到一个地方去退隐，但是仍然有很多人跟从来的，这些人大部分是外族的人，所以门徒们就认为，耶稣大概不会给这些人也行这样的神迹吧，他们就没什么动静。但是耶稣照样给他们又行了这个神迹，对犹太人这样行的，对于外族人也这样行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6"/>
          <w:szCs w:val="30"/>
        </w:rPr>
        <w:t>。</w:t>
      </w:r>
    </w:p>
    <w:p w14:paraId="A6BBA69A">
      <w:pPr>
        <w:pStyle w:val="2"/>
        <w:spacing w:line="400" w:lineRule="exact"/>
        <w:jc w:val="left"/>
        <w:rPr>
          <w:rFonts w:hint="eastAsia" w:ascii="仿宋_GB2312" w:hAnsi="仿宋_GB2312" w:eastAsia="仿宋_GB2312" w:cs="仿宋_GB2312"/>
          <w:sz w:val="36"/>
          <w:szCs w:val="30"/>
        </w:rPr>
      </w:pPr>
    </w:p>
    <w:p w14:paraId="1C56B027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“五饼二鱼”的神迹，这个神迹每一天都在我们的生活当中发生，在乡村里面种地的人，更容易了解这一点。这也就是在应许天上的粮，这也是允许我们传道，去宣讲耶稣的话语使人得生命。但是，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我们</w:t>
      </w:r>
      <w:r>
        <w:rPr>
          <w:rFonts w:hint="eastAsia" w:ascii="仿宋_GB2312" w:hAnsi="仿宋_GB2312" w:eastAsia="仿宋_GB2312" w:cs="仿宋_GB2312"/>
          <w:sz w:val="36"/>
          <w:szCs w:val="30"/>
        </w:rPr>
        <w:t>没有真正的理解，人们就只是期待耶稣去做这种实际的神迹，供应他们吃的。而耶稣说，我行这个神迹所代表的给人永生的粮，他们对这个道理就拒绝了。这个情况下，他们还来求神迹，也就是说，他们拒绝了真正的福音，他们只想得到世上的供应，他们来向耶稣提出这样的要求，耶稣没有应答，这个时候他们就站了和耶稣的敌对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6"/>
          <w:szCs w:val="30"/>
        </w:rPr>
        <w:t>一方。有了这样的背景，我们来看《马太福音》16章。</w:t>
      </w:r>
    </w:p>
    <w:p w14:paraId="AB6C9D6F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C0DDCD61">
      <w:pPr>
        <w:pStyle w:val="2"/>
        <w:spacing w:line="400" w:lineRule="exact"/>
        <w:jc w:val="left"/>
        <w:rPr>
          <w:rFonts w:ascii="黑体" w:hAnsi="仿宋_GB2312" w:eastAsia="黑体" w:cs="仿宋_GB2312"/>
          <w:b/>
          <w:color w:val="0000FF"/>
          <w:sz w:val="36"/>
          <w:szCs w:val="30"/>
        </w:rPr>
      </w:pPr>
      <w:r>
        <w:rPr>
          <w:rFonts w:hint="eastAsia" w:ascii="黑体" w:hAnsi="仿宋_GB2312" w:eastAsia="黑体" w:cs="仿宋_GB2312"/>
          <w:b/>
          <w:color w:val="0000FF"/>
          <w:sz w:val="36"/>
          <w:szCs w:val="30"/>
        </w:rPr>
        <w:t>约拿的神迹——预指耶稣复活</w:t>
      </w:r>
    </w:p>
    <w:p w14:paraId="79BBFE34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【马太福音】 第 16 章   </w:t>
      </w:r>
    </w:p>
    <w:p w14:paraId="8DF2F266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1 法利赛人和撒都该人来试探耶稣，请他从天上显个神迹给他们看。 </w:t>
      </w:r>
    </w:p>
    <w:p w14:paraId="1A48307A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2 耶稣回答说：“晚上天发红，你们就说：‘天必要晴。’ </w:t>
      </w:r>
    </w:p>
    <w:p w14:paraId="BC9AF287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3 早晨天发红，又发黑，你们就说：‘今日必有风雨。’你们知道分辨天上的气色，倒不能分辨这时候的神迹。 </w:t>
      </w:r>
    </w:p>
    <w:p w14:paraId="F9334E25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4 一个邪恶淫乱的世代求神迹，除了约拿的神迹以外，再没有神迹给他看。”耶稣就离开他们去了。 </w:t>
      </w:r>
    </w:p>
    <w:p w14:paraId="330C353B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4BA9E1C8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耶稣对他们求神迹给予了一个回答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：只</w:t>
      </w:r>
      <w:r>
        <w:rPr>
          <w:rFonts w:hint="eastAsia" w:ascii="仿宋_GB2312" w:hAnsi="仿宋_GB2312" w:eastAsia="仿宋_GB2312" w:cs="仿宋_GB2312"/>
          <w:sz w:val="36"/>
          <w:szCs w:val="30"/>
        </w:rPr>
        <w:t>凭眼睛所见的，却不能在属灵上有分辨。耶稣没有给他们行神迹——已经行了，他们也不信。但是耶稣仍然在这里说了，会有一个神迹，那是</w:t>
      </w:r>
      <w:bookmarkStart w:id="4" w:name="OLE_LINK16"/>
      <w:r>
        <w:rPr>
          <w:rFonts w:hint="eastAsia" w:ascii="仿宋_GB2312" w:hAnsi="仿宋_GB2312" w:eastAsia="仿宋_GB2312" w:cs="仿宋_GB2312"/>
          <w:sz w:val="36"/>
          <w:szCs w:val="30"/>
        </w:rPr>
        <w:t>约拿的神迹</w:t>
      </w:r>
      <w:bookmarkEnd w:id="4"/>
      <w:r>
        <w:rPr>
          <w:rFonts w:hint="eastAsia" w:ascii="仿宋_GB2312" w:hAnsi="仿宋_GB2312" w:eastAsia="仿宋_GB2312" w:cs="仿宋_GB2312"/>
          <w:sz w:val="36"/>
          <w:szCs w:val="30"/>
        </w:rPr>
        <w:t>。约拿在地里头，然后又起来，对尼尼微人传道。耶稣也会死去，但是会复活，复活以后显现四十天，然后向犹太人传警告，所以同样的神迹会发生。但是，现在毕竟耶稣没有按他们的要求，马上给他们一个神迹。</w:t>
      </w:r>
    </w:p>
    <w:p w14:paraId="92D53E03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F124399A">
      <w:pPr>
        <w:pStyle w:val="2"/>
        <w:spacing w:line="400" w:lineRule="exact"/>
        <w:jc w:val="left"/>
        <w:rPr>
          <w:rFonts w:ascii="黑体" w:hAnsi="仿宋_GB2312" w:eastAsia="黑体" w:cs="仿宋_GB2312"/>
          <w:b/>
          <w:color w:val="0000FF"/>
          <w:sz w:val="36"/>
          <w:szCs w:val="30"/>
        </w:rPr>
      </w:pPr>
      <w:r>
        <w:rPr>
          <w:rFonts w:hint="eastAsia" w:ascii="黑体" w:hAnsi="仿宋_GB2312" w:eastAsia="黑体" w:cs="仿宋_GB2312"/>
          <w:b/>
          <w:color w:val="0000FF"/>
          <w:sz w:val="36"/>
          <w:szCs w:val="30"/>
        </w:rPr>
        <w:t>法利赛人的酵——就是律法主义思想</w:t>
      </w:r>
    </w:p>
    <w:p w14:paraId="4A891EFB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5 门徒渡到那边去，忘了带饼。 </w:t>
      </w:r>
    </w:p>
    <w:p w14:paraId="97A05DBC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6 耶稣对他们说：“你们要谨慎，防备法利赛人和撒都该人的酵。” </w:t>
      </w:r>
    </w:p>
    <w:p w14:paraId="1157DF99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7 门徒彼此议论说：“这是因为我们没有带饼吧。” </w:t>
      </w:r>
    </w:p>
    <w:p w14:paraId="B3B027A8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8 耶稣看出来，就说：“你们这小信的人，为什么因为没有饼彼此议论呢？ </w:t>
      </w:r>
    </w:p>
    <w:p w14:paraId="99D6CB88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11 我对你们说：‘要防备法利赛人和撒都该人的酵’，这话不是指着饼说的，你们怎么不明白呢？” </w:t>
      </w:r>
    </w:p>
    <w:p w14:paraId="80BFA165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>12 门徒这才晓得他说的不是叫他们防备饼的酵，乃是防备法利赛人和撒都该人的教训。</w:t>
      </w:r>
    </w:p>
    <w:p w14:paraId="4BDFB404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9FE8CF6B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为什么耶稣突然说了这句话呢？因为耶稣没有给他们应答。门徒们就想，哎呀，他们来求你行个神迹，你就行个神迹，这样他们不就信了嘛，干嘛拒绝他们呢？还说了他们难以理解的话，这样不是得罪很多人吗？所以他们心中就……这些人都议论纷纷的，我们也不知道怎么来为耶稣做解释。有时候耶稣所做的，我们也是有点不太理解，这些门徒们心中就有这样的一些问题。所以耶稣就说，你们</w:t>
      </w: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>‘要防备法利赛人和撒都该人的酵’</w:t>
      </w:r>
      <w:r>
        <w:rPr>
          <w:rFonts w:hint="eastAsia" w:ascii="仿宋_GB2312" w:hAnsi="仿宋_GB2312" w:eastAsia="仿宋_GB2312" w:cs="仿宋_GB2312"/>
          <w:sz w:val="36"/>
          <w:szCs w:val="30"/>
        </w:rPr>
        <w:t>，你们要防备这样人的教训。门徒们没有真正的了解耶稣为什么这样做那样做的时候，那些人就议论，门徒们无法解答。门徒们有时候就被他们的说法，搞得思想混乱了，所以耶稣特别提出来，你们</w:t>
      </w: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>‘要防备法利赛人和撒都该人的酵’。</w:t>
      </w:r>
    </w:p>
    <w:p w14:paraId="488EA9A7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</w:p>
    <w:p w14:paraId="284737A6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在第二堂课里面，我们学到了“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你们的义要胜过文士和法利赛人的义</w:t>
      </w:r>
      <w:r>
        <w:rPr>
          <w:rFonts w:hint="eastAsia" w:ascii="仿宋_GB2312" w:hAnsi="仿宋_GB2312" w:eastAsia="仿宋_GB2312" w:cs="仿宋_GB2312"/>
          <w:sz w:val="36"/>
          <w:szCs w:val="30"/>
        </w:rPr>
        <w:t>”。除此以外的耶稣在这里又特别说到了，你们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“要防备法利赛人和撒都该人的教训”</w:t>
      </w:r>
      <w:r>
        <w:rPr>
          <w:rFonts w:hint="eastAsia" w:ascii="仿宋_GB2312" w:hAnsi="仿宋_GB2312" w:eastAsia="仿宋_GB2312" w:cs="仿宋_GB2312"/>
          <w:sz w:val="36"/>
          <w:szCs w:val="30"/>
        </w:rPr>
        <w:t>。那些没有重生的人，那些不完全信的人，那些积极的从事宗教的活动、发表他们的很随意的一些话语，就搅乱我们的思想、就动摇你们的人，就让你对耶稣失去信赖和不理解的这样一些人，他们的教训你要防备。我们已经受到了文士和法利赛人的苦害。当我们听到真正的福音，我们得到了释放，我们怎么可能又去回到那些反对耶稣的人和真理的人当中去呢？</w:t>
      </w:r>
    </w:p>
    <w:p w14:paraId="42D58291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FC568775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我们虽然不会加入到文士和法利赛人的行列，但是你们可能会受他们影响。被他们的话语，被他们的一些说法，被他们的一些反驳，被他们的一些属世的人的一些思维(迷惑)。所以耶稣说要防备文士和法利赛人的酵，这就是门徒们成长当中，一直要解决的问题。有时候耶稣干脆带着门徒们去退隐——你们都累了吧，工作不做了，那么我们找个地方好好休息一下，然后就跟门徒们单独在一起。你们有没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6"/>
          <w:szCs w:val="30"/>
        </w:rPr>
        <w:t>什么问题？门徒们就把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过</w:t>
      </w:r>
      <w:r>
        <w:rPr>
          <w:rFonts w:hint="eastAsia" w:ascii="仿宋_GB2312" w:hAnsi="仿宋_GB2312" w:eastAsia="仿宋_GB2312" w:cs="仿宋_GB2312"/>
          <w:sz w:val="36"/>
          <w:szCs w:val="30"/>
        </w:rPr>
        <w:t>去传道的过程当中，和文士和法利赛人的冲突，所有不解的问题，就一一的摆在耶稣的面前。耶稣就暗暗的鼓励他们，坚固他们。这个话就是这个意思。</w:t>
      </w:r>
    </w:p>
    <w:p w14:paraId="0973782A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B33D091C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大家领受了真理，但是理解力还很有限。耶稣的话，很多事情现在还不能完全理解，但是周围有那么多的文士和法利赛人，他们是带着</w:t>
      </w:r>
      <w:bookmarkStart w:id="5" w:name="OLE_LINK17"/>
      <w:bookmarkStart w:id="6" w:name="OLE_LINK18"/>
      <w:r>
        <w:rPr>
          <w:rFonts w:hint="eastAsia" w:ascii="仿宋_GB2312" w:hAnsi="仿宋_GB2312" w:eastAsia="仿宋_GB2312" w:cs="仿宋_GB2312"/>
          <w:sz w:val="36"/>
          <w:szCs w:val="30"/>
        </w:rPr>
        <w:t>律法主义思想</w:t>
      </w:r>
      <w:bookmarkEnd w:id="5"/>
      <w:bookmarkEnd w:id="6"/>
      <w:r>
        <w:rPr>
          <w:rFonts w:hint="eastAsia" w:ascii="仿宋_GB2312" w:hAnsi="仿宋_GB2312" w:eastAsia="仿宋_GB2312" w:cs="仿宋_GB2312"/>
          <w:sz w:val="36"/>
          <w:szCs w:val="30"/>
        </w:rPr>
        <w:t>的人，他们是没有真正重生的人，他们是没有完全了解真理的人。所以他们有很多属世的说法。按照人的想法，看起来好像很对，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但会使</w:t>
      </w:r>
      <w:r>
        <w:rPr>
          <w:rFonts w:hint="eastAsia" w:ascii="仿宋_GB2312" w:hAnsi="仿宋_GB2312" w:eastAsia="仿宋_GB2312" w:cs="仿宋_GB2312"/>
          <w:sz w:val="36"/>
          <w:szCs w:val="30"/>
        </w:rPr>
        <w:t>大家的思想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产生混</w:t>
      </w:r>
      <w:r>
        <w:rPr>
          <w:rFonts w:hint="eastAsia" w:ascii="仿宋_GB2312" w:hAnsi="仿宋_GB2312" w:eastAsia="仿宋_GB2312" w:cs="仿宋_GB2312"/>
          <w:sz w:val="36"/>
          <w:szCs w:val="30"/>
        </w:rPr>
        <w:t>乱，大家一定要把注意力放在真正的真理和耶稣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6"/>
          <w:szCs w:val="30"/>
        </w:rPr>
        <w:t>义上。</w:t>
      </w:r>
    </w:p>
    <w:p w14:paraId="233B4E25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9EA9407A">
      <w:pPr>
        <w:pStyle w:val="2"/>
        <w:spacing w:line="400" w:lineRule="exact"/>
        <w:jc w:val="left"/>
        <w:rPr>
          <w:rFonts w:ascii="仿宋_GB2312" w:hAnsi="仿宋_GB2312" w:eastAsia="仿宋_GB2312" w:cs="仿宋_GB2312"/>
          <w:color w:val="0000FF"/>
          <w:sz w:val="36"/>
          <w:szCs w:val="30"/>
        </w:rPr>
      </w:pPr>
      <w:r>
        <w:rPr>
          <w:rFonts w:hint="eastAsia" w:ascii="黑体" w:hAnsi="仿宋_GB2312" w:eastAsia="黑体" w:cs="仿宋_GB2312"/>
          <w:b/>
          <w:color w:val="0000FF"/>
          <w:sz w:val="36"/>
          <w:szCs w:val="30"/>
        </w:rPr>
        <w:t>三天使信息——就是“因信称义”永远的福音(圣所经验)</w:t>
      </w:r>
    </w:p>
    <w:p w14:paraId="CC2349F9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我们来看一下三天使的信息，《启示录》十四章，在耶稣再来之前，地上有最后的信息，这是现代真理。为什么呢？因为是这个时代，必然要传扬和成就的话语，所以就叫</w:t>
      </w:r>
      <w:r>
        <w:rPr>
          <w:rFonts w:hint="eastAsia" w:ascii="黑体" w:hAnsi="仿宋_GB2312" w:eastAsia="黑体" w:cs="仿宋_GB2312"/>
          <w:b/>
          <w:sz w:val="36"/>
          <w:szCs w:val="30"/>
        </w:rPr>
        <w:t>现代真理</w:t>
      </w:r>
      <w:r>
        <w:rPr>
          <w:rFonts w:hint="eastAsia" w:ascii="仿宋_GB2312" w:hAnsi="仿宋_GB2312" w:eastAsia="仿宋_GB2312" w:cs="仿宋_GB2312"/>
          <w:sz w:val="36"/>
          <w:szCs w:val="30"/>
        </w:rPr>
        <w:t>。宗教改革进行了很久，但是基督教开始停滞不前，所以他们的改革要继续要完成。耶稣就快来了，但是教会因为形式主义和爱世俗，没有做好准备。所以在这个背景当中就有了三位天使的信息。这是改革的继续，这是使所有的真理都要恢复的一种工作。这也是使上帝的教会得到预备的工作，这里面真正的内容是什么呢？——就是永远的福音，也就是因信称义的信息。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接受永远的福音的人就会脱离巴比伦的谬道，就会有真理和品行上的纯洁，一直走向晚雨圣灵的沛降，就会盖上上帝的印记</w:t>
      </w:r>
      <w:r>
        <w:rPr>
          <w:rFonts w:hint="eastAsia" w:ascii="仿宋_GB2312" w:hAnsi="仿宋_GB2312" w:eastAsia="仿宋_GB2312" w:cs="仿宋_GB2312"/>
          <w:sz w:val="36"/>
          <w:szCs w:val="30"/>
        </w:rPr>
        <w:t>。</w:t>
      </w:r>
    </w:p>
    <w:p w14:paraId="7A363E8B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C8B4F1A1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但是拒绝永远福音的人，他们就会受巴比伦谬道的迷惑，最后会落入到兽的印记当中。这</w:t>
      </w:r>
      <w:bookmarkStart w:id="7" w:name="OLE_LINK19"/>
      <w:r>
        <w:rPr>
          <w:rFonts w:hint="eastAsia" w:ascii="黑体" w:hAnsi="仿宋_GB2312" w:eastAsia="黑体" w:cs="仿宋_GB2312"/>
          <w:b/>
          <w:color w:val="C00000"/>
          <w:sz w:val="36"/>
          <w:szCs w:val="30"/>
        </w:rPr>
        <w:t>三天使的信息，归根到底就是永远的福音</w:t>
      </w:r>
      <w:bookmarkEnd w:id="7"/>
      <w:r>
        <w:rPr>
          <w:rFonts w:hint="eastAsia" w:ascii="仿宋_GB2312" w:hAnsi="仿宋_GB2312" w:eastAsia="仿宋_GB2312" w:cs="仿宋_GB2312"/>
          <w:sz w:val="36"/>
          <w:szCs w:val="30"/>
        </w:rPr>
        <w:t>。但是因着接受和拒绝，就有了两条道路，就有了两种不同的变化。所以</w:t>
      </w:r>
      <w:r>
        <w:rPr>
          <w:rFonts w:hint="eastAsia" w:ascii="仿宋_GB2312" w:hAnsi="仿宋_GB2312" w:eastAsia="仿宋_GB2312" w:cs="仿宋_GB2312"/>
          <w:sz w:val="36"/>
          <w:szCs w:val="30"/>
          <w:u w:val="thick"/>
        </w:rPr>
        <w:t>三天使的信息当中，也附带着有警告</w:t>
      </w:r>
      <w:r>
        <w:rPr>
          <w:rFonts w:hint="eastAsia" w:ascii="仿宋_GB2312" w:hAnsi="仿宋_GB2312" w:eastAsia="仿宋_GB2312" w:cs="仿宋_GB2312"/>
          <w:sz w:val="36"/>
          <w:szCs w:val="30"/>
        </w:rPr>
        <w:t>。如果拒绝永远的福音，就会受巴比伦的迷惑，最后就会接受兽的印记。所以这里面有积极的永远的福音，也有附带着的警告。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传三天使信息，既要传警告，又要传永远的福音</w:t>
      </w:r>
      <w:r>
        <w:rPr>
          <w:rFonts w:hint="eastAsia" w:ascii="仿宋_GB2312" w:hAnsi="仿宋_GB2312" w:eastAsia="仿宋_GB2312" w:cs="仿宋_GB2312"/>
          <w:sz w:val="36"/>
          <w:szCs w:val="30"/>
        </w:rPr>
        <w:t>。但是对于已经受警告的人，永远的福音是重点；对于还没有受到警告的人，预言可能是重点。这些是在三天使信息上要并重的。将来晚雨</w:t>
      </w:r>
      <w:r>
        <w:rPr>
          <w:rFonts w:hint="eastAsia" w:ascii="黑体" w:hAnsi="仿宋_GB2312" w:eastAsia="黑体" w:cs="仿宋_GB2312"/>
          <w:b/>
          <w:sz w:val="36"/>
          <w:szCs w:val="30"/>
        </w:rPr>
        <w:t>“大呼喊”</w:t>
      </w:r>
      <w:r>
        <w:rPr>
          <w:rFonts w:hint="eastAsia" w:ascii="仿宋_GB2312" w:hAnsi="仿宋_GB2312" w:eastAsia="仿宋_GB2312" w:cs="仿宋_GB2312"/>
          <w:sz w:val="36"/>
          <w:szCs w:val="30"/>
        </w:rPr>
        <w:t>的时候，究竟是呼喊什么呢？把巴比伦罪恶都要揭露出来，同时也要见证“</w:t>
      </w:r>
      <w:r>
        <w:rPr>
          <w:rFonts w:hint="eastAsia" w:ascii="黑体" w:hAnsi="仿宋_GB2312" w:eastAsia="黑体" w:cs="仿宋_GB2312"/>
          <w:b/>
          <w:sz w:val="36"/>
          <w:szCs w:val="30"/>
        </w:rPr>
        <w:t>永远的福音</w:t>
      </w:r>
      <w:r>
        <w:rPr>
          <w:rFonts w:hint="eastAsia" w:ascii="仿宋_GB2312" w:hAnsi="仿宋_GB2312" w:eastAsia="仿宋_GB2312" w:cs="仿宋_GB2312"/>
          <w:sz w:val="36"/>
          <w:szCs w:val="30"/>
        </w:rPr>
        <w:t>”，呼召人从“巴比伦”出来。所以这两样都要讲，看不同的对象，你的侧重点有所不同。</w:t>
      </w:r>
    </w:p>
    <w:p w14:paraId="3762FCA2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F972B371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那么怎么样去说明这永远的福音呢？——是</w:t>
      </w:r>
      <w:r>
        <w:rPr>
          <w:rFonts w:hint="eastAsia" w:ascii="黑体" w:hAnsi="仿宋_GB2312" w:eastAsia="黑体" w:cs="仿宋_GB2312"/>
          <w:b/>
          <w:sz w:val="36"/>
          <w:szCs w:val="30"/>
        </w:rPr>
        <w:t>因信称义</w:t>
      </w:r>
      <w:r>
        <w:rPr>
          <w:rFonts w:hint="eastAsia" w:ascii="仿宋_GB2312" w:hAnsi="仿宋_GB2312" w:eastAsia="仿宋_GB2312" w:cs="仿宋_GB2312"/>
          <w:sz w:val="36"/>
          <w:szCs w:val="30"/>
        </w:rPr>
        <w:t>的信息。“因信称义”究竟怎么能正确的理解呢？——要放到</w:t>
      </w:r>
      <w:r>
        <w:rPr>
          <w:rFonts w:hint="eastAsia" w:ascii="黑体" w:hAnsi="仿宋_GB2312" w:eastAsia="黑体" w:cs="仿宋_GB2312"/>
          <w:b/>
          <w:sz w:val="36"/>
          <w:szCs w:val="30"/>
        </w:rPr>
        <w:t>圣所制度</w:t>
      </w:r>
      <w:r>
        <w:rPr>
          <w:rFonts w:hint="eastAsia" w:ascii="仿宋_GB2312" w:hAnsi="仿宋_GB2312" w:eastAsia="仿宋_GB2312" w:cs="仿宋_GB2312"/>
          <w:sz w:val="36"/>
          <w:szCs w:val="30"/>
        </w:rPr>
        <w:t>里面来理解。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圣所制度里面有外院，有圣所，有至圣所</w:t>
      </w:r>
      <w:r>
        <w:rPr>
          <w:rFonts w:hint="eastAsia" w:ascii="仿宋_GB2312" w:hAnsi="仿宋_GB2312" w:eastAsia="仿宋_GB2312" w:cs="仿宋_GB2312"/>
          <w:sz w:val="36"/>
          <w:szCs w:val="30"/>
        </w:rPr>
        <w:t>。所以我们所说的</w:t>
      </w:r>
      <w:r>
        <w:rPr>
          <w:rFonts w:hint="eastAsia" w:ascii="仿宋_GB2312" w:hAnsi="仿宋_GB2312" w:eastAsia="仿宋_GB2312" w:cs="仿宋_GB2312"/>
          <w:sz w:val="36"/>
          <w:szCs w:val="30"/>
          <w:u w:val="thick"/>
        </w:rPr>
        <w:t>因信称义，也就是经历圣所制度的</w:t>
      </w:r>
      <w:r>
        <w:rPr>
          <w:rFonts w:hint="eastAsia" w:ascii="仿宋_GB2312" w:hAnsi="仿宋_GB2312" w:eastAsia="仿宋_GB2312" w:cs="仿宋_GB2312"/>
          <w:b/>
          <w:sz w:val="36"/>
          <w:szCs w:val="30"/>
          <w:u w:val="thick"/>
        </w:rPr>
        <w:t>全部经验</w:t>
      </w:r>
      <w:r>
        <w:rPr>
          <w:rFonts w:hint="eastAsia" w:ascii="仿宋_GB2312" w:hAnsi="仿宋_GB2312" w:eastAsia="仿宋_GB2312" w:cs="仿宋_GB2312"/>
          <w:sz w:val="36"/>
          <w:szCs w:val="30"/>
        </w:rPr>
        <w:t>，因为已经到了至圣所的时代。所以包括圣所，包括外院，要讲解、要经历圣所制度的全部经验，这就是因信称义。不只是外院，不只是圣所，然后到至圣所为结论，不能只是单单的是至圣所。因为进入至圣所的路是外院和圣所，所以整个完整的</w:t>
      </w:r>
      <w:r>
        <w:rPr>
          <w:rFonts w:hint="eastAsia" w:ascii="黑体" w:hAnsi="仿宋_GB2312" w:eastAsia="黑体" w:cs="仿宋_GB2312"/>
          <w:b/>
          <w:color w:val="C00000"/>
          <w:sz w:val="36"/>
          <w:szCs w:val="30"/>
        </w:rPr>
        <w:t>圣所制度的全部经验，就是因信称义的道理，这就是永远的福音</w:t>
      </w:r>
      <w:r>
        <w:rPr>
          <w:rFonts w:hint="eastAsia" w:ascii="仿宋_GB2312" w:hAnsi="仿宋_GB2312" w:eastAsia="仿宋_GB2312" w:cs="仿宋_GB2312"/>
          <w:sz w:val="36"/>
          <w:szCs w:val="30"/>
        </w:rPr>
        <w:t>。这些都是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重中之重</w:t>
      </w:r>
      <w:r>
        <w:rPr>
          <w:rFonts w:hint="eastAsia" w:ascii="仿宋_GB2312" w:hAnsi="仿宋_GB2312" w:eastAsia="仿宋_GB2312" w:cs="仿宋_GB2312"/>
          <w:sz w:val="36"/>
          <w:szCs w:val="30"/>
        </w:rPr>
        <w:t>。如果对这些内容没有很好的消化和领受，我们就不能有真正的奋兴。没有真正的属灵奋兴，谈不上改革，那都是扭曲的了一种生活。如果没有属灵的奋兴，人们所行出来的都是一种扭曲的所谓的改革，大家一定要了解这一点。</w:t>
      </w:r>
    </w:p>
    <w:p w14:paraId="3A85A67D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CBDB40D5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大家对永远的福音要足够的重视，然后去消化、去理解，这是非常重要的。以这个为中心，那些细枝末节的问题，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都</w:t>
      </w:r>
      <w:r>
        <w:rPr>
          <w:rFonts w:hint="eastAsia" w:ascii="仿宋_GB2312" w:hAnsi="仿宋_GB2312" w:eastAsia="仿宋_GB2312" w:cs="仿宋_GB2312"/>
          <w:sz w:val="36"/>
          <w:szCs w:val="30"/>
        </w:rPr>
        <w:t>要排除在外——有很多是错误的道理，他们是文士和</w:t>
      </w:r>
      <w:bookmarkStart w:id="8" w:name="OLE_LINK2"/>
      <w:bookmarkStart w:id="9" w:name="OLE_LINK3"/>
      <w:r>
        <w:rPr>
          <w:rFonts w:hint="eastAsia" w:ascii="仿宋_GB2312" w:hAnsi="仿宋_GB2312" w:eastAsia="仿宋_GB2312" w:cs="仿宋_GB2312"/>
          <w:sz w:val="36"/>
          <w:szCs w:val="30"/>
        </w:rPr>
        <w:t>法利赛</w:t>
      </w:r>
      <w:bookmarkEnd w:id="8"/>
      <w:bookmarkEnd w:id="9"/>
      <w:r>
        <w:rPr>
          <w:rFonts w:hint="eastAsia" w:ascii="仿宋_GB2312" w:hAnsi="仿宋_GB2312" w:eastAsia="仿宋_GB2312" w:cs="仿宋_GB2312"/>
          <w:sz w:val="36"/>
          <w:szCs w:val="30"/>
        </w:rPr>
        <w:t>人的酵；有很多是细枝末节的问题，那些也属于文士和法利赛人的酵。争论是无益的，最重要的，这个世代充满了即将败亡的征兆，唯有因信基督的义而有基督住在我们心中的人，才能够过圣洁的生活，所以这就是重点。</w:t>
      </w:r>
    </w:p>
    <w:p w14:paraId="C2FE59F0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50ECB288">
      <w:pPr>
        <w:pStyle w:val="2"/>
        <w:spacing w:line="400" w:lineRule="exact"/>
        <w:jc w:val="left"/>
        <w:rPr>
          <w:rFonts w:ascii="仿宋_GB2312" w:hAnsi="仿宋_GB2312" w:eastAsia="仿宋_GB2312" w:cs="仿宋_GB2312"/>
          <w:color w:val="0000FF"/>
          <w:sz w:val="36"/>
          <w:szCs w:val="30"/>
        </w:rPr>
      </w:pPr>
      <w:r>
        <w:rPr>
          <w:rFonts w:hint="eastAsia" w:ascii="黑体" w:hAnsi="仿宋_GB2312" w:eastAsia="黑体" w:cs="仿宋_GB2312"/>
          <w:b/>
          <w:color w:val="0000FF"/>
          <w:sz w:val="36"/>
          <w:szCs w:val="30"/>
        </w:rPr>
        <w:t>耶稣的人性——最后大斗争的焦点</w:t>
      </w:r>
    </w:p>
    <w:p w14:paraId="959677F7">
      <w:pPr>
        <w:pStyle w:val="2"/>
        <w:spacing w:line="400" w:lineRule="exact"/>
        <w:jc w:val="left"/>
        <w:rPr>
          <w:rFonts w:hint="eastAsia"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现在在我们所说的，因信称义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0"/>
        </w:rPr>
        <w:t>三天使的信息的核心当中，有一点，就是关于</w:t>
      </w:r>
      <w:bookmarkStart w:id="10" w:name="OLE_LINK20"/>
      <w:r>
        <w:rPr>
          <w:rFonts w:hint="eastAsia" w:ascii="黑体" w:hAnsi="仿宋_GB2312" w:eastAsia="黑体" w:cs="仿宋_GB2312"/>
          <w:b/>
          <w:sz w:val="36"/>
          <w:szCs w:val="30"/>
        </w:rPr>
        <w:t>耶稣的人性</w:t>
      </w:r>
      <w:bookmarkEnd w:id="10"/>
      <w:r>
        <w:rPr>
          <w:rFonts w:hint="eastAsia" w:ascii="仿宋_GB2312" w:hAnsi="仿宋_GB2312" w:eastAsia="仿宋_GB2312" w:cs="仿宋_GB2312"/>
          <w:sz w:val="36"/>
          <w:szCs w:val="30"/>
        </w:rPr>
        <w:t>。最近这个问题，在各个地方遭到了很多人的质疑，这是围绕着现代真理所展开的一个焦点，是一个谬道和真理斗争的一个焦点。</w:t>
      </w:r>
    </w:p>
    <w:p w14:paraId="278011A2">
      <w:pPr>
        <w:pStyle w:val="2"/>
        <w:spacing w:line="400" w:lineRule="exact"/>
        <w:jc w:val="left"/>
        <w:rPr>
          <w:rFonts w:hint="eastAsia" w:ascii="仿宋_GB2312" w:hAnsi="仿宋_GB2312" w:eastAsia="仿宋_GB2312" w:cs="仿宋_GB2312"/>
          <w:sz w:val="36"/>
          <w:szCs w:val="30"/>
        </w:rPr>
      </w:pPr>
    </w:p>
    <w:p w14:paraId="FC2574A0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所以今天晚上我们说到了要防备文士和法利赛人的酵：第一错误的道理；第二，偏离现代真理的中心的那些细枝末节的教训，那都叫文士和法利赛人的酵。偏离了因信称义的这个中心而引起很多争论的，</w:t>
      </w:r>
      <w:r>
        <w:rPr>
          <w:rFonts w:hint="eastAsia" w:ascii="仿宋_GB2312" w:hAnsi="仿宋_GB2312" w:eastAsia="仿宋_GB2312" w:cs="仿宋_GB2312"/>
          <w:sz w:val="36"/>
          <w:szCs w:val="30"/>
          <w:u w:val="thick"/>
        </w:rPr>
        <w:t>与我们得救无关的细枝末节的问题，这些是文士和法律塞人酵</w:t>
      </w:r>
      <w:r>
        <w:rPr>
          <w:rFonts w:hint="eastAsia" w:ascii="仿宋_GB2312" w:hAnsi="仿宋_GB2312" w:eastAsia="仿宋_GB2312" w:cs="仿宋_GB2312"/>
          <w:sz w:val="36"/>
          <w:szCs w:val="30"/>
        </w:rPr>
        <w:t>。然后，那些</w:t>
      </w:r>
      <w:r>
        <w:rPr>
          <w:rFonts w:hint="eastAsia" w:ascii="仿宋_GB2312" w:hAnsi="仿宋_GB2312" w:eastAsia="仿宋_GB2312" w:cs="仿宋_GB2312"/>
          <w:sz w:val="36"/>
          <w:szCs w:val="30"/>
          <w:u w:val="thick"/>
        </w:rPr>
        <w:t>错误的道理(也)是文士和法利赛人的酵</w:t>
      </w:r>
      <w:r>
        <w:rPr>
          <w:rFonts w:hint="eastAsia" w:ascii="仿宋_GB2312" w:hAnsi="仿宋_GB2312" w:eastAsia="仿宋_GB2312" w:cs="仿宋_GB2312"/>
          <w:sz w:val="36"/>
          <w:szCs w:val="30"/>
        </w:rPr>
        <w:t>。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我们既要胜过文士和法利赛人的义，也要防备文士和法利赛人的酵</w:t>
      </w:r>
      <w:r>
        <w:rPr>
          <w:rFonts w:hint="eastAsia" w:ascii="仿宋_GB2312" w:hAnsi="仿宋_GB2312" w:eastAsia="仿宋_GB2312" w:cs="仿宋_GB2312"/>
          <w:sz w:val="36"/>
          <w:szCs w:val="30"/>
        </w:rPr>
        <w:t>，这是门徒们在耶稣那里成长的特别重要的方面。</w:t>
      </w:r>
    </w:p>
    <w:p w14:paraId="02AE1786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AAF64D39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那么现在我们就聚焦在“</w:t>
      </w:r>
      <w:r>
        <w:rPr>
          <w:rFonts w:hint="eastAsia" w:ascii="黑体" w:hAnsi="仿宋_GB2312" w:eastAsia="黑体" w:cs="仿宋_GB2312"/>
          <w:b/>
          <w:sz w:val="36"/>
          <w:szCs w:val="30"/>
        </w:rPr>
        <w:t>耶稣的人性</w:t>
      </w:r>
      <w:r>
        <w:rPr>
          <w:rFonts w:hint="eastAsia" w:ascii="仿宋_GB2312" w:hAnsi="仿宋_GB2312" w:eastAsia="仿宋_GB2312" w:cs="仿宋_GB2312"/>
          <w:sz w:val="36"/>
          <w:szCs w:val="30"/>
        </w:rPr>
        <w:t>”这个问题上。大家先想一想，这是一个敌基督挑战现代真理的一个关键点。</w:t>
      </w:r>
    </w:p>
    <w:p w14:paraId="F995B230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【约翰一书】 第 4 章    </w:t>
      </w:r>
    </w:p>
    <w:p w14:paraId="DA06E49A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1 亲爱的弟兄啊，一切的灵，你们不可都信，总要试验那些灵是出于上帝的不是，因为世上有许多假先知已经出来了。 </w:t>
      </w:r>
    </w:p>
    <w:p w14:paraId="FA8E5B99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2 凡灵认耶稣基督是成了肉身来的，就是出于上帝的；从此你们可以认出上帝的灵来。 </w:t>
      </w:r>
    </w:p>
    <w:p w14:paraId="B873671C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>3 凡灵不认耶稣，就不是出于上帝；这是那敌基督者的灵。你们从前听见他要来，现在已经在世上了</w:t>
      </w:r>
      <w:r>
        <w:rPr>
          <w:rFonts w:hint="eastAsia" w:ascii="仿宋_GB2312" w:hAnsi="仿宋_GB2312" w:eastAsia="仿宋_GB2312" w:cs="仿宋_GB2312"/>
          <w:sz w:val="36"/>
          <w:szCs w:val="30"/>
        </w:rPr>
        <w:t xml:space="preserve">。 </w:t>
      </w:r>
    </w:p>
    <w:p w14:paraId="B586E60D">
      <w:pPr>
        <w:pStyle w:val="2"/>
        <w:spacing w:line="400" w:lineRule="exact"/>
        <w:jc w:val="left"/>
        <w:rPr>
          <w:rFonts w:hint="eastAsia" w:ascii="仿宋_GB2312" w:hAnsi="仿宋_GB2312" w:eastAsia="仿宋_GB2312" w:cs="仿宋_GB2312"/>
          <w:sz w:val="36"/>
          <w:szCs w:val="30"/>
        </w:rPr>
      </w:pPr>
    </w:p>
    <w:p w14:paraId="1469D73E">
      <w:pPr>
        <w:pStyle w:val="2"/>
        <w:spacing w:line="400" w:lineRule="exact"/>
        <w:jc w:val="left"/>
        <w:rPr>
          <w:rFonts w:ascii="仿宋_GB2312" w:hAnsi="仿宋_GB2312" w:eastAsia="仿宋_GB2312" w:cs="仿宋_GB2312"/>
          <w:color w:val="3333FF"/>
          <w:sz w:val="36"/>
          <w:szCs w:val="30"/>
        </w:rPr>
      </w:pPr>
      <w:r>
        <w:rPr>
          <w:rFonts w:hint="eastAsia" w:ascii="黑体" w:hAnsi="仿宋_GB2312" w:eastAsia="黑体" w:cs="仿宋_GB2312"/>
          <w:b/>
          <w:color w:val="3333FF"/>
          <w:sz w:val="36"/>
          <w:szCs w:val="30"/>
        </w:rPr>
        <w:t>敌基督的灵——否定耶稣的人性与我们相同</w:t>
      </w:r>
    </w:p>
    <w:p w14:paraId="648109A8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这里说到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敌基督的灵</w:t>
      </w:r>
      <w:r>
        <w:rPr>
          <w:rFonts w:hint="eastAsia" w:ascii="仿宋_GB2312" w:hAnsi="仿宋_GB2312" w:eastAsia="仿宋_GB2312" w:cs="仿宋_GB2312"/>
          <w:sz w:val="36"/>
          <w:szCs w:val="30"/>
        </w:rPr>
        <w:t>，他的关键就是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不认耶稣是成了肉身</w:t>
      </w:r>
      <w:r>
        <w:rPr>
          <w:rFonts w:hint="eastAsia" w:ascii="仿宋_GB2312" w:hAnsi="仿宋_GB2312" w:eastAsia="仿宋_GB2312" w:cs="仿宋_GB2312"/>
          <w:sz w:val="36"/>
          <w:szCs w:val="30"/>
        </w:rPr>
        <w:t>来的。大家知道这个敌基督是不是教皇权？那么教皇权的谬道的中心，是不认耶稣是成的肉身来的。</w:t>
      </w:r>
      <w:r>
        <w:rPr>
          <w:rFonts w:hint="eastAsia" w:ascii="仿宋_GB2312" w:hAnsi="仿宋_GB2312" w:eastAsia="仿宋_GB2312" w:cs="仿宋_GB2312"/>
          <w:sz w:val="36"/>
          <w:szCs w:val="30"/>
          <w:u w:val="thick"/>
        </w:rPr>
        <w:t>这并不是指天主教不承认耶稣曾经降世为人，而是指他</w:t>
      </w:r>
      <w:r>
        <w:rPr>
          <w:rFonts w:hint="eastAsia" w:ascii="仿宋_GB2312" w:hAnsi="仿宋_GB2312" w:eastAsia="仿宋_GB2312" w:cs="仿宋_GB2312"/>
          <w:b/>
          <w:sz w:val="36"/>
          <w:szCs w:val="30"/>
          <w:u w:val="thick"/>
        </w:rPr>
        <w:t>否定耶稣的人性</w:t>
      </w:r>
      <w:r>
        <w:rPr>
          <w:rFonts w:hint="eastAsia" w:ascii="仿宋_GB2312" w:hAnsi="仿宋_GB2312" w:eastAsia="仿宋_GB2312" w:cs="仿宋_GB2312"/>
          <w:sz w:val="36"/>
          <w:szCs w:val="30"/>
        </w:rPr>
        <w:t>。</w:t>
      </w:r>
      <w:r>
        <w:rPr>
          <w:rFonts w:hint="eastAsia" w:ascii="黑体" w:hAnsi="仿宋_GB2312" w:eastAsia="黑体" w:cs="仿宋_GB2312"/>
          <w:b/>
          <w:sz w:val="36"/>
          <w:szCs w:val="30"/>
        </w:rPr>
        <w:t>凡是否定耶稣具有和我们相同人性的，这样的灵都是“</w:t>
      </w:r>
      <w:bookmarkStart w:id="11" w:name="OLE_LINK27"/>
      <w:r>
        <w:rPr>
          <w:rFonts w:hint="eastAsia" w:ascii="黑体" w:hAnsi="仿宋_GB2312" w:eastAsia="黑体" w:cs="仿宋_GB2312"/>
          <w:b/>
          <w:sz w:val="36"/>
          <w:szCs w:val="30"/>
        </w:rPr>
        <w:t>敌基督的灵</w:t>
      </w:r>
      <w:bookmarkEnd w:id="11"/>
      <w:r>
        <w:rPr>
          <w:rFonts w:hint="eastAsia" w:ascii="黑体" w:hAnsi="仿宋_GB2312" w:eastAsia="黑体" w:cs="仿宋_GB2312"/>
          <w:b/>
          <w:sz w:val="36"/>
          <w:szCs w:val="30"/>
        </w:rPr>
        <w:t>”</w:t>
      </w:r>
      <w:r>
        <w:rPr>
          <w:rFonts w:hint="eastAsia" w:ascii="仿宋_GB2312" w:hAnsi="仿宋_GB2312" w:eastAsia="仿宋_GB2312" w:cs="仿宋_GB2312"/>
          <w:sz w:val="36"/>
          <w:szCs w:val="30"/>
        </w:rPr>
        <w:t>，也是错误的道理。所以这是一个根本的问题。</w:t>
      </w:r>
    </w:p>
    <w:p w14:paraId="61A75D85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CA81B44C">
      <w:pPr>
        <w:pStyle w:val="2"/>
        <w:spacing w:line="400" w:lineRule="exact"/>
        <w:jc w:val="left"/>
        <w:rPr>
          <w:rFonts w:hint="eastAsia"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现在我们这样想一想，在关于耶稣道成肉身的表号当中，是不是有这样的表号——摩西看见火在荆棘丛里，荆棘却没有被烧着。这个火显现在荆棘里面——这是象征耶稣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道成肉身</w:t>
      </w:r>
      <w:r>
        <w:rPr>
          <w:rFonts w:hint="eastAsia" w:ascii="仿宋_GB2312" w:hAnsi="仿宋_GB2312" w:eastAsia="仿宋_GB2312" w:cs="仿宋_GB2312"/>
          <w:sz w:val="36"/>
          <w:szCs w:val="30"/>
        </w:rPr>
        <w:t>，就是上帝的荣耀要显现在堕落了的人的肉身当中，这个</w:t>
      </w:r>
      <w:r>
        <w:rPr>
          <w:rFonts w:hint="eastAsia" w:ascii="仿宋_GB2312" w:hAnsi="仿宋_GB2312" w:eastAsia="仿宋_GB2312" w:cs="仿宋_GB2312"/>
          <w:sz w:val="36"/>
          <w:szCs w:val="30"/>
          <w:u w:val="thick"/>
        </w:rPr>
        <w:t>荆棘是代表退化了的肉身</w:t>
      </w:r>
      <w:r>
        <w:rPr>
          <w:rFonts w:hint="eastAsia" w:ascii="仿宋_GB2312" w:hAnsi="仿宋_GB2312" w:eastAsia="仿宋_GB2312" w:cs="仿宋_GB2312"/>
          <w:sz w:val="36"/>
          <w:szCs w:val="30"/>
        </w:rPr>
        <w:t>，耶稣用什么来比喻自己呢？——他没有用高大的香柏树，他说</w:t>
      </w:r>
      <w:r>
        <w:rPr>
          <w:rFonts w:hint="eastAsia" w:ascii="仿宋_GB2312" w:hAnsi="仿宋_GB2312" w:eastAsia="仿宋_GB2312" w:cs="仿宋_GB2312"/>
          <w:sz w:val="36"/>
          <w:szCs w:val="30"/>
          <w:u w:val="thick"/>
        </w:rPr>
        <w:t>我是葡萄树，父是栽培的人，你们是枝子</w:t>
      </w:r>
      <w:r>
        <w:rPr>
          <w:rFonts w:hint="eastAsia" w:ascii="仿宋_GB2312" w:hAnsi="仿宋_GB2312" w:eastAsia="仿宋_GB2312" w:cs="仿宋_GB2312"/>
          <w:sz w:val="36"/>
          <w:szCs w:val="30"/>
        </w:rPr>
        <w:t>。</w:t>
      </w:r>
    </w:p>
    <w:p w14:paraId="EBF48DE2">
      <w:pPr>
        <w:pStyle w:val="2"/>
        <w:spacing w:line="400" w:lineRule="exact"/>
        <w:jc w:val="left"/>
        <w:rPr>
          <w:rFonts w:hint="eastAsia" w:ascii="仿宋_GB2312" w:hAnsi="仿宋_GB2312" w:eastAsia="仿宋_GB2312" w:cs="仿宋_GB2312"/>
          <w:sz w:val="36"/>
          <w:szCs w:val="30"/>
        </w:rPr>
      </w:pPr>
    </w:p>
    <w:p w14:paraId="4CE63A74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耶稣说我是葡萄树，耶稣他就用了这种软弱的葡萄树，来象征自己。伊甸园起初上帝创造的时候，葡萄树是有坚硬的这种树枝的，就像苹果树一样的，它这个葡萄都是可以挂起来，很大，各种颜色。但是，人类犯罪以后，地受到了咒诅，这个葡萄都退化了，这个枝子就变成一种很软的藤。如果没有支撑物，它就没有办法生长和结果。</w:t>
      </w:r>
      <w:r>
        <w:rPr>
          <w:rFonts w:hint="eastAsia" w:ascii="仿宋_GB2312" w:hAnsi="仿宋_GB2312" w:eastAsia="仿宋_GB2312" w:cs="仿宋_GB2312"/>
          <w:sz w:val="36"/>
          <w:szCs w:val="30"/>
          <w:u w:val="thick"/>
        </w:rPr>
        <w:t>耶稣就用葡萄树来象征自己——这是代表耶稣处了一种软弱了的人性，和我们一样软弱的肉身</w:t>
      </w:r>
      <w:r>
        <w:rPr>
          <w:rFonts w:hint="eastAsia" w:ascii="仿宋_GB2312" w:hAnsi="仿宋_GB2312" w:eastAsia="仿宋_GB2312" w:cs="仿宋_GB2312"/>
          <w:sz w:val="36"/>
          <w:szCs w:val="30"/>
        </w:rPr>
        <w:t>。</w:t>
      </w:r>
    </w:p>
    <w:p w14:paraId="ABFCFDFD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803CE367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大家知道，在因信称义和圣所制度的道理当中，与耶稣有关的就是至圣所里面的约柜。我们通过外院，通过圣所，是为了看到至圣所的荣光——也就是为了看到耶稣基督的义。这个至圣所里面有什么呢？有约柜。</w:t>
      </w:r>
      <w:r>
        <w:rPr>
          <w:rFonts w:hint="eastAsia" w:ascii="仿宋_GB2312" w:hAnsi="仿宋_GB2312" w:eastAsia="仿宋_GB2312" w:cs="仿宋_GB2312"/>
          <w:sz w:val="36"/>
          <w:szCs w:val="30"/>
          <w:u w:val="thick"/>
        </w:rPr>
        <w:t>约柜是用一种荆棘木制造出来的，这是象征耶稣的身体，耶稣软弱的肉身</w:t>
      </w:r>
      <w:r>
        <w:rPr>
          <w:rFonts w:hint="eastAsia" w:ascii="仿宋_GB2312" w:hAnsi="仿宋_GB2312" w:eastAsia="仿宋_GB2312" w:cs="仿宋_GB2312"/>
          <w:sz w:val="36"/>
          <w:szCs w:val="30"/>
        </w:rPr>
        <w:t>。但是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里面有法板，里面有亚伦发芽的杖，里面有盛吗哪的金罐——这是代表耶稣在地上的生涯</w:t>
      </w:r>
      <w:r>
        <w:rPr>
          <w:rFonts w:hint="eastAsia" w:ascii="仿宋_GB2312" w:hAnsi="仿宋_GB2312" w:eastAsia="仿宋_GB2312" w:cs="仿宋_GB2312"/>
          <w:sz w:val="36"/>
          <w:szCs w:val="30"/>
        </w:rPr>
        <w:t>，他完全按照主的旨意去生活。是领受上帝的旨意，领受上帝的诫命，领受洁净的饮食，所以耶稣的人生就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6"/>
          <w:szCs w:val="30"/>
        </w:rPr>
        <w:t>这样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6"/>
          <w:szCs w:val="30"/>
        </w:rPr>
        <w:t>。这样的话，我们看到耶稣的时候，就看到上面有荣光，有天使的同在。所以耶稣的生活是由天使同在的生活，它展现出来的是上帝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6"/>
          <w:szCs w:val="30"/>
        </w:rPr>
        <w:t>义，是上帝的品格，这就是里面的荣光。</w:t>
      </w:r>
    </w:p>
    <w:p w14:paraId="F7343141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77F67ABE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所以至圣所的约柜，也就是在突出耶稣的人性，突出耶稣在人性里面的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完美的义</w:t>
      </w:r>
      <w:r>
        <w:rPr>
          <w:rFonts w:hint="eastAsia" w:ascii="仿宋_GB2312" w:hAnsi="仿宋_GB2312" w:eastAsia="仿宋_GB2312" w:cs="仿宋_GB2312"/>
          <w:sz w:val="36"/>
          <w:szCs w:val="30"/>
        </w:rPr>
        <w:t>和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品格</w:t>
      </w:r>
      <w:r>
        <w:rPr>
          <w:rFonts w:hint="eastAsia" w:ascii="仿宋_GB2312" w:hAnsi="仿宋_GB2312" w:eastAsia="仿宋_GB2312" w:cs="仿宋_GB2312"/>
          <w:sz w:val="36"/>
          <w:szCs w:val="30"/>
        </w:rPr>
        <w:t>。这就是现代真理，这就是至圣所。所以有了悔改经验的人，进入到圣所——有了圣化的经验的人，就非常想打开至圣所，看到里面的荣光。而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他</w:t>
      </w:r>
      <w:r>
        <w:rPr>
          <w:rFonts w:hint="eastAsia" w:ascii="仿宋_GB2312" w:hAnsi="仿宋_GB2312" w:eastAsia="仿宋_GB2312" w:cs="仿宋_GB2312"/>
          <w:sz w:val="36"/>
          <w:szCs w:val="30"/>
        </w:rPr>
        <w:t>们打开至圣所，看到荣光的时候，看到了什么呢？——就看到了耶稣的人性，看到了耶稣完美的义。所以，这次我们的宣讲就成了“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耶稣基督无比的魅力</w:t>
      </w:r>
      <w:r>
        <w:rPr>
          <w:rFonts w:hint="eastAsia" w:ascii="仿宋_GB2312" w:hAnsi="仿宋_GB2312" w:eastAsia="仿宋_GB2312" w:cs="仿宋_GB2312"/>
          <w:sz w:val="36"/>
          <w:szCs w:val="30"/>
        </w:rPr>
        <w:t>”。这也就是在揭开至圣所的幔子，让我们目睹约柜和上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面</w:t>
      </w:r>
      <w:r>
        <w:rPr>
          <w:rFonts w:hint="eastAsia" w:ascii="仿宋_GB2312" w:hAnsi="仿宋_GB2312" w:eastAsia="仿宋_GB2312" w:cs="仿宋_GB2312"/>
          <w:sz w:val="36"/>
          <w:szCs w:val="30"/>
        </w:rPr>
        <w:t>的荣光。约柜和上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面</w:t>
      </w:r>
      <w:r>
        <w:rPr>
          <w:rFonts w:hint="eastAsia" w:ascii="仿宋_GB2312" w:hAnsi="仿宋_GB2312" w:eastAsia="仿宋_GB2312" w:cs="仿宋_GB2312"/>
          <w:sz w:val="36"/>
          <w:szCs w:val="30"/>
        </w:rPr>
        <w:t>的荣光，这是象征着耶稣的生涯——他的人性，他的无罪的生活。所以我们说到了，</w:t>
      </w:r>
      <w:r>
        <w:rPr>
          <w:rFonts w:hint="eastAsia" w:ascii="仿宋_GB2312" w:hAnsi="仿宋_GB2312" w:eastAsia="仿宋_GB2312" w:cs="仿宋_GB2312"/>
          <w:sz w:val="36"/>
          <w:szCs w:val="30"/>
          <w:u w:val="thick"/>
        </w:rPr>
        <w:t>因信称义的道理当中的核心是耶稣</w:t>
      </w:r>
      <w:r>
        <w:rPr>
          <w:rFonts w:hint="eastAsia" w:ascii="黑体" w:hAnsi="仿宋_GB2312" w:eastAsia="黑体" w:cs="仿宋_GB2312"/>
          <w:b/>
          <w:sz w:val="36"/>
          <w:szCs w:val="30"/>
          <w:u w:val="thick"/>
        </w:rPr>
        <w:t>完美的义</w:t>
      </w:r>
      <w:r>
        <w:rPr>
          <w:rFonts w:hint="eastAsia" w:ascii="仿宋_GB2312" w:hAnsi="仿宋_GB2312" w:eastAsia="仿宋_GB2312" w:cs="仿宋_GB2312"/>
          <w:sz w:val="36"/>
          <w:szCs w:val="30"/>
        </w:rPr>
        <w:t>——耶稣人性的完美，耶稣生活的完全，这也是敌基督的灵反对的地方。</w:t>
      </w:r>
    </w:p>
    <w:p w14:paraId="A4234F24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193636B9">
      <w:pPr>
        <w:pStyle w:val="2"/>
        <w:spacing w:line="400" w:lineRule="exact"/>
        <w:jc w:val="left"/>
        <w:rPr>
          <w:rFonts w:ascii="黑体" w:hAnsi="仿宋_GB2312" w:eastAsia="黑体" w:cs="仿宋_GB2312"/>
          <w:b/>
          <w:color w:val="0000FF"/>
          <w:sz w:val="36"/>
          <w:szCs w:val="30"/>
        </w:rPr>
      </w:pPr>
      <w:r>
        <w:rPr>
          <w:rFonts w:hint="eastAsia" w:ascii="黑体" w:hAnsi="仿宋_GB2312" w:eastAsia="黑体" w:cs="仿宋_GB2312"/>
          <w:b/>
          <w:color w:val="0000FF"/>
          <w:sz w:val="36"/>
          <w:szCs w:val="30"/>
        </w:rPr>
        <w:t>耶稣取了与我们一样软弱的人性——才能成为我们的榜样</w:t>
      </w:r>
    </w:p>
    <w:p w14:paraId="26323B27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大家知道耶稣的人性，他是取了亚当堕落之前的人性呢，还是亚当堕落之后的人性呢？</w:t>
      </w:r>
    </w:p>
    <w:p w14:paraId="079FD94B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>在《历代愿望</w:t>
      </w:r>
      <w:bookmarkStart w:id="12" w:name="OLE_LINK4"/>
      <w:bookmarkStart w:id="13" w:name="OLE_LINK5"/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>》第四章【为你们生了救主】</w:t>
      </w:r>
      <w:bookmarkEnd w:id="12"/>
      <w:bookmarkEnd w:id="13"/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 第16段</w:t>
      </w:r>
    </w:p>
    <w:p w14:paraId="D4DE9B82">
      <w:pPr>
        <w:pStyle w:val="2"/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>“上帝的儿子即使取了亚当在伊甸园尚未犯罪的人性，已是无限的屈辱。何况耶稣所接受的竟是经过四千年犯罪堕落之后的人性。耶稣承受了普遍的遗传规律所造成的后果。”</w:t>
      </w:r>
    </w:p>
    <w:p w14:paraId="0A2750F1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</w:p>
    <w:p w14:paraId="F27EFC6B">
      <w:pPr>
        <w:pStyle w:val="2"/>
        <w:spacing w:line="400" w:lineRule="exact"/>
        <w:ind w:firstLine="721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这里说到了一方面，耶稣无罪的生活。另一方面，说到因着普遍的遗传规律，所造成的一种犯罪堕落之后的人性，这里是不是很清楚？</w:t>
      </w:r>
      <w:bookmarkStart w:id="14" w:name="OLE_LINK21"/>
      <w:r>
        <w:rPr>
          <w:rFonts w:hint="eastAsia" w:ascii="仿宋_GB2312" w:hAnsi="仿宋_GB2312" w:eastAsia="仿宋_GB2312" w:cs="仿宋_GB2312"/>
          <w:sz w:val="36"/>
          <w:szCs w:val="30"/>
        </w:rPr>
        <w:t>——耶稣的人性是犯罪堕落之后的人性</w:t>
      </w:r>
      <w:bookmarkEnd w:id="14"/>
      <w:r>
        <w:rPr>
          <w:rFonts w:hint="eastAsia" w:ascii="仿宋_GB2312" w:hAnsi="仿宋_GB2312" w:eastAsia="仿宋_GB2312" w:cs="仿宋_GB2312"/>
          <w:sz w:val="36"/>
          <w:szCs w:val="30"/>
        </w:rPr>
        <w:t>，也就是带着一种</w:t>
      </w:r>
      <w:r>
        <w:rPr>
          <w:rFonts w:hint="eastAsia" w:ascii="黑体" w:hAnsi="仿宋_GB2312" w:eastAsia="黑体" w:cs="仿宋_GB2312"/>
          <w:b/>
          <w:sz w:val="36"/>
          <w:szCs w:val="30"/>
        </w:rPr>
        <w:t>肉体的软弱</w:t>
      </w:r>
      <w:r>
        <w:rPr>
          <w:rFonts w:hint="eastAsia" w:ascii="仿宋_GB2312" w:hAnsi="仿宋_GB2312" w:eastAsia="仿宋_GB2312" w:cs="仿宋_GB2312"/>
          <w:sz w:val="36"/>
          <w:szCs w:val="30"/>
        </w:rPr>
        <w:t>，但是他过了无罪的生活，这样才能够成为我们的榜样。</w:t>
      </w:r>
    </w:p>
    <w:p w14:paraId="3A0C8B93">
      <w:pPr>
        <w:pStyle w:val="2"/>
        <w:spacing w:line="400" w:lineRule="exact"/>
        <w:ind w:firstLine="721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1C7D06E1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>《历代愿望》第十二章【受试探】第10段</w:t>
      </w:r>
    </w:p>
    <w:p w14:paraId="4B266189">
      <w:pPr>
        <w:pStyle w:val="2"/>
        <w:spacing w:line="400" w:lineRule="exact"/>
        <w:ind w:firstLine="721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>在亚当被那诱惑者袭击时，罪恶的摧残根本还没临到他身上；他还是个健全无缺、身心元气十足的壮士；而且在他周围还有伊甸园的荣美，每日都能与天上的圣者交往。可是在耶稣到旷野与撒但交战之时，情形就大不相同了。那时人类的体力、智能和品格已经受过四千年的退化；而基督承受了堕落人类一切的软弱。</w:t>
      </w:r>
    </w:p>
    <w:p w14:paraId="E2F8D8C9">
      <w:pPr>
        <w:pStyle w:val="2"/>
        <w:spacing w:line="400" w:lineRule="exact"/>
        <w:ind w:firstLine="721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DD50B1D9">
      <w:pPr>
        <w:pStyle w:val="2"/>
        <w:spacing w:line="400" w:lineRule="exact"/>
        <w:ind w:firstLine="721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这里说的很清楚，耶稣品格上是无罪的，就像我们应该做到的那样——末时代的圣徒们要达到的那样。但是耶稣取的肉身是堕落之后的肉身，所以有了肉身的软弱，这个软弱是指什么呢？——就是体力、智力、和道德力经过了一种退化。遗传的规律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使</w:t>
      </w:r>
      <w:r>
        <w:rPr>
          <w:rFonts w:hint="eastAsia" w:ascii="仿宋_GB2312" w:hAnsi="仿宋_GB2312" w:eastAsia="仿宋_GB2312" w:cs="仿宋_GB2312"/>
          <w:sz w:val="36"/>
          <w:szCs w:val="30"/>
        </w:rPr>
        <w:t>耶稣也继承了这种肉体的软弱。这个肉体的软弱，“预言之灵”就解释了体力、智力、和道德力的退化。我们这个退化，换句话说，就是指这个肉体的血肉之躯的软弱这个本质——这个软弱换句话说，就是有犯罪的可能。大家对这个问题要理解。</w:t>
      </w:r>
    </w:p>
    <w:p w14:paraId="D764F30D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C5A50F09">
      <w:pPr>
        <w:pStyle w:val="2"/>
        <w:spacing w:line="400" w:lineRule="exact"/>
        <w:jc w:val="left"/>
        <w:rPr>
          <w:rFonts w:ascii="黑体" w:hAnsi="仿宋_GB2312" w:eastAsia="黑体" w:cs="仿宋_GB2312"/>
          <w:b/>
          <w:color w:val="0000FF"/>
          <w:sz w:val="36"/>
          <w:szCs w:val="30"/>
        </w:rPr>
      </w:pPr>
      <w:r>
        <w:rPr>
          <w:rFonts w:hint="eastAsia" w:ascii="黑体" w:hAnsi="仿宋_GB2312" w:eastAsia="黑体" w:cs="仿宋_GB2312"/>
          <w:b/>
          <w:color w:val="0000FF"/>
          <w:sz w:val="36"/>
          <w:szCs w:val="30"/>
        </w:rPr>
        <w:t>耶稣拯救人类——是冒着丧亡的危险</w:t>
      </w:r>
      <w:r>
        <w:rPr>
          <w:rFonts w:hint="eastAsia" w:ascii="黑体" w:hAnsi="仿宋_GB2312" w:eastAsia="黑体" w:cs="仿宋_GB2312"/>
          <w:b/>
          <w:color w:val="3333FF"/>
          <w:sz w:val="36"/>
          <w:szCs w:val="30"/>
        </w:rPr>
        <w:t>(有犯罪的可能性)</w:t>
      </w:r>
    </w:p>
    <w:p w14:paraId="877AFEF3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现在我问你们，</w:t>
      </w:r>
      <w:bookmarkStart w:id="15" w:name="OLE_LINK7"/>
      <w:bookmarkStart w:id="16" w:name="OLE_LINK6"/>
      <w:r>
        <w:rPr>
          <w:rFonts w:hint="eastAsia" w:ascii="仿宋_GB2312" w:hAnsi="仿宋_GB2312" w:eastAsia="仿宋_GB2312" w:cs="仿宋_GB2312"/>
          <w:sz w:val="36"/>
          <w:szCs w:val="30"/>
          <w:u w:val="thick"/>
        </w:rPr>
        <w:t>亚当夏娃犯罪以前，有没有犯罪的可能性</w:t>
      </w:r>
      <w:r>
        <w:rPr>
          <w:rFonts w:hint="eastAsia" w:ascii="仿宋_GB2312" w:hAnsi="仿宋_GB2312" w:eastAsia="仿宋_GB2312" w:cs="仿宋_GB2312"/>
          <w:sz w:val="36"/>
          <w:szCs w:val="30"/>
        </w:rPr>
        <w:t>？就是他元气身心十足的时候、一点罪的痕迹在身上都没有、无罪的这个被造物，那个时候他有没有犯罪的可能性？——有！后来不是犯罪了吗？他有犯罪的可能性，后来也真的犯罪了。那么</w:t>
      </w:r>
      <w:r>
        <w:rPr>
          <w:rFonts w:hint="eastAsia" w:ascii="黑体" w:hAnsi="仿宋_GB2312" w:eastAsia="黑体" w:cs="仿宋_GB2312"/>
          <w:b/>
          <w:sz w:val="36"/>
          <w:szCs w:val="30"/>
        </w:rPr>
        <w:t>当耶稣取了堕落之后的人性，那有没</w:t>
      </w:r>
      <w:bookmarkStart w:id="17" w:name="OLE_LINK29"/>
      <w:bookmarkStart w:id="18" w:name="OLE_LINK28"/>
      <w:r>
        <w:rPr>
          <w:rFonts w:hint="eastAsia" w:ascii="黑体" w:hAnsi="仿宋_GB2312" w:eastAsia="黑体" w:cs="仿宋_GB2312"/>
          <w:b/>
          <w:sz w:val="36"/>
          <w:szCs w:val="30"/>
        </w:rPr>
        <w:t>有犯罪的可能性</w:t>
      </w:r>
      <w:bookmarkEnd w:id="17"/>
      <w:bookmarkEnd w:id="18"/>
      <w:r>
        <w:rPr>
          <w:rFonts w:hint="eastAsia" w:ascii="黑体" w:hAnsi="仿宋_GB2312" w:eastAsia="黑体" w:cs="仿宋_GB2312"/>
          <w:b/>
          <w:sz w:val="36"/>
          <w:szCs w:val="30"/>
        </w:rPr>
        <w:t>？——有</w:t>
      </w:r>
      <w:r>
        <w:rPr>
          <w:rFonts w:hint="eastAsia" w:ascii="仿宋_GB2312" w:hAnsi="仿宋_GB2312" w:eastAsia="仿宋_GB2312" w:cs="仿宋_GB2312"/>
          <w:sz w:val="36"/>
          <w:szCs w:val="30"/>
        </w:rPr>
        <w:t>。就是</w:t>
      </w:r>
      <w:r>
        <w:rPr>
          <w:rFonts w:hint="eastAsia" w:ascii="黑体" w:hAnsi="仿宋_GB2312" w:eastAsia="黑体" w:cs="仿宋_GB2312"/>
          <w:b/>
          <w:color w:val="C00000"/>
          <w:sz w:val="36"/>
          <w:szCs w:val="30"/>
        </w:rPr>
        <w:t>永远丧亡的一种危险</w:t>
      </w:r>
      <w:r>
        <w:rPr>
          <w:rFonts w:hint="eastAsia" w:ascii="仿宋_GB2312" w:hAnsi="仿宋_GB2312" w:eastAsia="仿宋_GB2312" w:cs="仿宋_GB2312"/>
          <w:sz w:val="36"/>
          <w:szCs w:val="30"/>
        </w:rPr>
        <w:t>。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（耶稣）</w:t>
      </w:r>
      <w:r>
        <w:rPr>
          <w:rFonts w:hint="eastAsia" w:ascii="仿宋_GB2312" w:hAnsi="仿宋_GB2312" w:eastAsia="仿宋_GB2312" w:cs="仿宋_GB2312"/>
          <w:sz w:val="36"/>
          <w:szCs w:val="30"/>
        </w:rPr>
        <w:t>不仅仅是有犯罪的可能性，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（亚当）</w:t>
      </w:r>
      <w:r>
        <w:rPr>
          <w:rFonts w:hint="eastAsia" w:ascii="仿宋_GB2312" w:hAnsi="仿宋_GB2312" w:eastAsia="仿宋_GB2312" w:cs="仿宋_GB2312"/>
          <w:sz w:val="36"/>
          <w:szCs w:val="30"/>
        </w:rPr>
        <w:t>没堕落之前就已经有了犯罪的可能性。堕落之后，他不仅仅是有了犯罪的可能性，而且和以前不能比了。这个不能比的是什么意思呢？就是有一种软弱性，对罪有一种倾向性</w:t>
      </w:r>
      <w:bookmarkEnd w:id="15"/>
      <w:bookmarkEnd w:id="16"/>
      <w:r>
        <w:rPr>
          <w:rFonts w:hint="eastAsia" w:ascii="仿宋_GB2312" w:hAnsi="仿宋_GB2312" w:eastAsia="仿宋_GB2312" w:cs="仿宋_GB2312"/>
          <w:sz w:val="36"/>
          <w:szCs w:val="30"/>
        </w:rPr>
        <w:t>，就是这样的意思。</w:t>
      </w:r>
    </w:p>
    <w:p w14:paraId="906D8C3D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E1E81E96">
      <w:pPr>
        <w:pStyle w:val="2"/>
        <w:spacing w:line="400" w:lineRule="exact"/>
        <w:jc w:val="left"/>
        <w:rPr>
          <w:rFonts w:hint="eastAsia"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预言之灵很清楚的讲到，他(耶稣)取了我们这样的本性。但是虽然有这个遗传上堕落后的这个身体，但是耶稣从小在母腹里被圣灵充满，他软弱的肉身和上帝的圣灵联合起来，所以过了一个无罪的生活。在软弱的耶稣基督的肉身里面，我们看到的是无罪的耶稣的义——上帝的义，这就是至圣所里面的约柜和荣光。这也就是要展现在末时代教会面前的耶稣的人性和义。</w:t>
      </w:r>
    </w:p>
    <w:p w14:paraId="43489D1A">
      <w:pPr>
        <w:pStyle w:val="2"/>
        <w:spacing w:line="400" w:lineRule="exact"/>
        <w:jc w:val="left"/>
        <w:rPr>
          <w:rFonts w:hint="eastAsia" w:ascii="黑体" w:hAnsi="仿宋_GB2312" w:eastAsia="黑体" w:cs="仿宋_GB2312"/>
          <w:b/>
          <w:color w:val="3333FF"/>
          <w:sz w:val="36"/>
          <w:szCs w:val="30"/>
        </w:rPr>
      </w:pPr>
    </w:p>
    <w:p w14:paraId="CD6CCD05">
      <w:pPr>
        <w:pStyle w:val="2"/>
        <w:spacing w:line="400" w:lineRule="exact"/>
        <w:jc w:val="left"/>
        <w:rPr>
          <w:rFonts w:hint="eastAsia" w:ascii="黑体" w:hAnsi="仿宋_GB2312" w:eastAsia="黑体" w:cs="仿宋_GB2312"/>
          <w:b/>
          <w:color w:val="3333FF"/>
          <w:sz w:val="36"/>
          <w:szCs w:val="30"/>
        </w:rPr>
      </w:pPr>
      <w:r>
        <w:rPr>
          <w:rFonts w:hint="eastAsia" w:ascii="黑体" w:hAnsi="仿宋_GB2312" w:eastAsia="黑体" w:cs="仿宋_GB2312"/>
          <w:b/>
          <w:color w:val="3333FF"/>
          <w:sz w:val="36"/>
          <w:szCs w:val="30"/>
        </w:rPr>
        <w:t>耶稣人性在本质上与我们相同——在量上有差别(重生后)</w:t>
      </w:r>
    </w:p>
    <w:p w14:paraId="D73FB566">
      <w:pPr>
        <w:pStyle w:val="2"/>
        <w:spacing w:line="400" w:lineRule="exact"/>
        <w:jc w:val="left"/>
        <w:rPr>
          <w:rFonts w:hint="eastAsia"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在这里，我们要说明一点，</w:t>
      </w:r>
      <w:r>
        <w:rPr>
          <w:rFonts w:hint="eastAsia" w:ascii="黑体" w:hAnsi="仿宋_GB2312" w:eastAsia="黑体" w:cs="仿宋_GB2312"/>
          <w:b/>
          <w:color w:val="C00000"/>
          <w:sz w:val="36"/>
          <w:szCs w:val="30"/>
        </w:rPr>
        <w:t>耶稣的人性</w:t>
      </w:r>
      <w:r>
        <w:rPr>
          <w:rFonts w:hint="eastAsia" w:ascii="仿宋_GB2312" w:hAnsi="仿宋_GB2312" w:eastAsia="仿宋_GB2312" w:cs="仿宋_GB2312"/>
          <w:sz w:val="36"/>
          <w:szCs w:val="30"/>
        </w:rPr>
        <w:t>，从本质上和我们是一样的。或者说</w:t>
      </w:r>
      <w:r>
        <w:rPr>
          <w:rFonts w:hint="eastAsia" w:ascii="黑体" w:hAnsi="仿宋_GB2312" w:eastAsia="黑体" w:cs="仿宋_GB2312"/>
          <w:b/>
          <w:color w:val="C00000"/>
          <w:sz w:val="36"/>
          <w:szCs w:val="30"/>
        </w:rPr>
        <w:t>在本质上和一个重生了的基督徒是一样的</w:t>
      </w:r>
      <w:r>
        <w:rPr>
          <w:rFonts w:hint="eastAsia" w:ascii="仿宋_GB2312" w:hAnsi="仿宋_GB2312" w:eastAsia="仿宋_GB2312" w:cs="仿宋_GB2312"/>
          <w:sz w:val="36"/>
          <w:szCs w:val="30"/>
        </w:rPr>
        <w:t>。一个重生的基督徒是不是领受了圣灵，对不对？但是仍然带着一个软弱的肉身，但是领受了圣灵。耶稣也是取得这样的肉身，但是耶稣在圣灵里出生，被圣灵感孕而出生，就像我们重生一样。所以</w:t>
      </w:r>
      <w:r>
        <w:rPr>
          <w:rFonts w:hint="eastAsia" w:ascii="仿宋_GB2312" w:hAnsi="仿宋_GB2312" w:eastAsia="仿宋_GB2312" w:cs="仿宋_GB2312"/>
          <w:sz w:val="36"/>
          <w:szCs w:val="30"/>
          <w:u w:val="thick"/>
        </w:rPr>
        <w:t>耶稣在地上的人性就和重生的基督徒是一样的</w:t>
      </w:r>
      <w:r>
        <w:rPr>
          <w:rFonts w:hint="eastAsia" w:ascii="仿宋_GB2312" w:hAnsi="仿宋_GB2312" w:eastAsia="仿宋_GB2312" w:cs="仿宋_GB2312"/>
          <w:sz w:val="36"/>
          <w:szCs w:val="30"/>
        </w:rPr>
        <w:t>。不过在这个问题上，大家理解，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我们也不能把耶稣的人性说的和我们人</w:t>
      </w:r>
      <w:r>
        <w:rPr>
          <w:rFonts w:hint="eastAsia" w:ascii="黑体" w:hAnsi="仿宋_GB2312" w:eastAsia="黑体" w:cs="仿宋_GB2312"/>
          <w:b/>
          <w:sz w:val="36"/>
          <w:szCs w:val="30"/>
        </w:rPr>
        <w:t>一模一样</w:t>
      </w:r>
      <w:r>
        <w:rPr>
          <w:rFonts w:hint="eastAsia" w:ascii="仿宋_GB2312" w:hAnsi="仿宋_GB2312" w:eastAsia="仿宋_GB2312" w:cs="仿宋_GB2312"/>
          <w:sz w:val="36"/>
          <w:szCs w:val="30"/>
        </w:rPr>
        <w:t>——在本质上是一样的，但是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在</w:t>
      </w:r>
      <w:r>
        <w:rPr>
          <w:rFonts w:hint="eastAsia" w:ascii="黑体" w:hAnsi="仿宋_GB2312" w:eastAsia="黑体" w:cs="仿宋_GB2312"/>
          <w:b/>
          <w:sz w:val="36"/>
          <w:szCs w:val="30"/>
        </w:rPr>
        <w:t>量上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有所区别</w:t>
      </w:r>
      <w:r>
        <w:rPr>
          <w:rFonts w:hint="eastAsia" w:ascii="仿宋_GB2312" w:hAnsi="仿宋_GB2312" w:eastAsia="仿宋_GB2312" w:cs="仿宋_GB2312"/>
          <w:sz w:val="36"/>
          <w:szCs w:val="30"/>
        </w:rPr>
        <w:t>，而人和人之间在量上也有区别——这个区别，人和人之间也存在。</w:t>
      </w:r>
    </w:p>
    <w:p w14:paraId="36E0E7B2">
      <w:pPr>
        <w:pStyle w:val="2"/>
        <w:spacing w:line="400" w:lineRule="exact"/>
        <w:jc w:val="left"/>
        <w:rPr>
          <w:rFonts w:hint="eastAsia" w:ascii="仿宋_GB2312" w:hAnsi="仿宋_GB2312" w:eastAsia="仿宋_GB2312" w:cs="仿宋_GB2312"/>
          <w:sz w:val="36"/>
          <w:szCs w:val="30"/>
        </w:rPr>
      </w:pPr>
    </w:p>
    <w:p w14:paraId="366AF132">
      <w:pPr>
        <w:pStyle w:val="2"/>
        <w:spacing w:line="400" w:lineRule="exact"/>
        <w:jc w:val="left"/>
        <w:rPr>
          <w:rFonts w:hint="eastAsia"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比如说我很少抽烟喝酒，没有信主的时候，我也很少抽烟喝酒，所以现在闻到什么酒味烟味，我只会恶心，根本不会产生一种什么诱惑。但是我有个同工，他以前是一天几包烟的人，他是第一次参加这个学习的时候把烟戒了的——当然他现在不抽烟了。但是以前就是喝酒，所以他有时候看到这个啤酒盖一揭开，这个泡往上冒，他身体就感受到有一种诱惑力。我说</w:t>
      </w:r>
      <w:bookmarkStart w:id="19" w:name="OLE_LINK26"/>
      <w:r>
        <w:rPr>
          <w:rFonts w:hint="eastAsia" w:ascii="仿宋_GB2312" w:hAnsi="仿宋_GB2312" w:eastAsia="仿宋_GB2312" w:cs="仿宋_GB2312"/>
          <w:sz w:val="36"/>
          <w:szCs w:val="30"/>
        </w:rPr>
        <w:t>“</w:t>
      </w:r>
      <w:bookmarkEnd w:id="19"/>
      <w:r>
        <w:rPr>
          <w:rFonts w:hint="eastAsia" w:ascii="仿宋_GB2312" w:hAnsi="仿宋_GB2312" w:eastAsia="仿宋_GB2312" w:cs="仿宋_GB2312"/>
          <w:sz w:val="36"/>
          <w:szCs w:val="30"/>
        </w:rPr>
        <w:t>怎么了”？我说(我)一点反应没有，你怎么感觉到了？——人和人之间就有不同，对不对？(这就是差别)。他这个肉体对这个酒的诱惑来说，他就更有一种软弱性，但是我就不一样。所以因为我们犯过罪，所以犯过罪以后，在我们的肉体当中产生了一种后果和记忆，这个就使我们对罪的软弱性加强了——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这是量上加强了，不是质上的</w:t>
      </w:r>
      <w:r>
        <w:rPr>
          <w:rFonts w:hint="eastAsia" w:ascii="仿宋_GB2312" w:hAnsi="仿宋_GB2312" w:eastAsia="仿宋_GB2312" w:cs="仿宋_GB2312"/>
          <w:sz w:val="36"/>
          <w:szCs w:val="30"/>
        </w:rPr>
        <w:t>，所以人和人有所不同。</w:t>
      </w:r>
    </w:p>
    <w:p w14:paraId="5BE97B1F">
      <w:pPr>
        <w:pStyle w:val="2"/>
        <w:spacing w:line="400" w:lineRule="exact"/>
        <w:jc w:val="left"/>
        <w:rPr>
          <w:rFonts w:hint="eastAsia" w:ascii="仿宋_GB2312" w:hAnsi="仿宋_GB2312" w:eastAsia="仿宋_GB2312" w:cs="仿宋_GB2312"/>
          <w:sz w:val="36"/>
          <w:szCs w:val="30"/>
        </w:rPr>
      </w:pPr>
    </w:p>
    <w:p w14:paraId="7104E9AA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耶稣和我们就不同，——耶稣和我们不同在哪里呢？我们犯过罪，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我们犯了罪以后，我们这个罪的本性变得更加的弱了；耶稣没有犯过罪，所以耶稣在这点上和我们不同。但是耶稣也是肉身出生的，因为遗传的规律，他在本质上是取了一个软弱的肉体，也是有犯罪的可能</w:t>
      </w:r>
      <w:r>
        <w:rPr>
          <w:rFonts w:hint="eastAsia" w:ascii="仿宋_GB2312" w:hAnsi="仿宋_GB2312" w:eastAsia="仿宋_GB2312" w:cs="仿宋_GB2312"/>
          <w:sz w:val="36"/>
          <w:szCs w:val="30"/>
        </w:rPr>
        <w:t>，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所以他在地上丧亡的危险，他和我们是一样，所以成了一个无罪生活的榜样——这就是现代真理。</w:t>
      </w:r>
      <w:r>
        <w:rPr>
          <w:rFonts w:hint="eastAsia" w:ascii="仿宋_GB2312" w:hAnsi="仿宋_GB2312" w:eastAsia="仿宋_GB2312" w:cs="仿宋_GB2312"/>
          <w:sz w:val="36"/>
          <w:szCs w:val="30"/>
        </w:rPr>
        <w:t>当我们说耶稣打开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6"/>
          <w:szCs w:val="30"/>
        </w:rPr>
        <w:t>至圣所，你看到了什么呢？你就看到这样的一位耶稣，这样的一个义彰显在世人面前。——这就是因信称义的信息，也就是三天使的信息。大家对耶稣的这个本性的问题是不是都明白了？</w:t>
      </w:r>
    </w:p>
    <w:p w14:paraId="A7BA6342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C8103538">
      <w:pPr>
        <w:pStyle w:val="2"/>
        <w:spacing w:line="400" w:lineRule="exact"/>
        <w:jc w:val="left"/>
        <w:rPr>
          <w:rFonts w:ascii="黑体" w:hAnsi="仿宋_GB2312" w:eastAsia="黑体" w:cs="仿宋_GB2312"/>
          <w:b/>
          <w:color w:val="0000FF"/>
          <w:sz w:val="36"/>
          <w:szCs w:val="30"/>
        </w:rPr>
      </w:pPr>
      <w:r>
        <w:rPr>
          <w:rFonts w:hint="eastAsia" w:ascii="黑体" w:hAnsi="仿宋_GB2312" w:eastAsia="黑体" w:cs="仿宋_GB2312"/>
          <w:b/>
          <w:color w:val="0000FF"/>
          <w:sz w:val="36"/>
          <w:szCs w:val="30"/>
        </w:rPr>
        <w:t>耶稣靠圣灵度过圣洁无罪的一生——我们也能</w:t>
      </w:r>
    </w:p>
    <w:p w14:paraId="CE3CCBAF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bookmarkStart w:id="20" w:name="OLE_LINK8"/>
      <w:r>
        <w:rPr>
          <w:rFonts w:hint="eastAsia" w:ascii="仿宋_GB2312" w:hAnsi="仿宋_GB2312" w:eastAsia="仿宋_GB2312" w:cs="仿宋_GB2312"/>
          <w:sz w:val="36"/>
          <w:szCs w:val="30"/>
        </w:rPr>
        <w:t>耶稣是不是在水面上行走？那我们是不是也可以在水面上行走，我们能够在水面上行走吗？当然可以。彼得不是在水面上行走吗？</w:t>
      </w:r>
      <w:r>
        <w:rPr>
          <w:rFonts w:hint="eastAsia" w:ascii="仿宋_GB2312" w:hAnsi="仿宋_GB2312" w:eastAsia="仿宋_GB2312" w:cs="仿宋_GB2312"/>
          <w:sz w:val="36"/>
          <w:szCs w:val="30"/>
          <w:u w:val="thick"/>
        </w:rPr>
        <w:t>耶稣在水面上行走，是因为耶稣是上帝的儿子吗？不是。——因为彼得也(能)在水面上行</w:t>
      </w:r>
      <w:r>
        <w:rPr>
          <w:rFonts w:hint="eastAsia" w:ascii="仿宋_GB2312" w:hAnsi="仿宋_GB2312" w:eastAsia="仿宋_GB2312" w:cs="仿宋_GB2312"/>
          <w:sz w:val="36"/>
          <w:szCs w:val="30"/>
        </w:rPr>
        <w:t>。那耶稣的肉体是不是和彼得的肉体一样都会下沉呢？在水里都会沉下去啊？都是一样的身体。但是为什么在水面行走呢？因为</w:t>
      </w:r>
      <w:r>
        <w:rPr>
          <w:rFonts w:hint="eastAsia" w:ascii="黑体" w:hAnsi="仿宋_GB2312" w:eastAsia="黑体" w:cs="仿宋_GB2312"/>
          <w:b/>
          <w:sz w:val="36"/>
          <w:szCs w:val="30"/>
        </w:rPr>
        <w:t>有一种能力在耶稣身上</w:t>
      </w:r>
      <w:r>
        <w:rPr>
          <w:rFonts w:hint="eastAsia" w:ascii="仿宋_GB2312" w:hAnsi="仿宋_GB2312" w:eastAsia="仿宋_GB2312" w:cs="仿宋_GB2312"/>
          <w:sz w:val="36"/>
          <w:szCs w:val="30"/>
        </w:rPr>
        <w:t>，这个能力是不是同样也赐给彼得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6"/>
          <w:szCs w:val="30"/>
        </w:rPr>
        <w:t>呢？——这就是福音。所以圣灵在耶稣里面使他彰显上帝的义(耶稣就有了这种能力)。</w:t>
      </w:r>
    </w:p>
    <w:bookmarkEnd w:id="20"/>
    <w:p w14:paraId="EF8C36F6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C7720EA5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这个受咒诅的土地是不是都要长荆棘和蒺藜呀？但是把荆棘拔掉，把石头除掉，然后把真理的种子撒进去，同样的这个土地就能够出产粮食，对不对呢？我们还是一个软弱的“土地”，它的本性就是会长荆棘的。不过你可以领受圣灵，这个圣灵也很好的耕耘，圣灵撒下去真理的种子。你可以让它不长荆棘，你可以让所有的荆棘，一开始萌芽就把它铲除掉，你可以始终让这块受到咒诅的土地，仍然长出禾捆和庄稼，这就是耶稣的生活。所以这是很简单的道理，大家在这个问题上，不要有什么争论。</w:t>
      </w:r>
    </w:p>
    <w:p w14:paraId="0B37A2A5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6A4213EA">
      <w:pPr>
        <w:pStyle w:val="2"/>
        <w:spacing w:line="400" w:lineRule="exact"/>
        <w:jc w:val="left"/>
        <w:rPr>
          <w:rFonts w:ascii="黑体" w:hAnsi="仿宋_GB2312" w:eastAsia="黑体" w:cs="仿宋_GB2312"/>
          <w:b/>
          <w:color w:val="3333FF"/>
          <w:sz w:val="36"/>
          <w:szCs w:val="30"/>
        </w:rPr>
      </w:pPr>
      <w:r>
        <w:rPr>
          <w:rFonts w:hint="eastAsia" w:ascii="黑体" w:hAnsi="仿宋_GB2312" w:eastAsia="黑体" w:cs="仿宋_GB2312"/>
          <w:b/>
          <w:color w:val="3333FF"/>
          <w:sz w:val="36"/>
          <w:szCs w:val="30"/>
        </w:rPr>
        <w:t>魔鬼要做的——想方设法让我们相信耶稣的人性与我们不同(你们做不到耶稣那样)</w:t>
      </w:r>
    </w:p>
    <w:p w14:paraId="19E05ED2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最近大家可能从多方面受到这方面的挑战，这个问题要彻底解决。所以我确切的告诉大家，如果在“耶稣的人性”的问题上失败了，永远的福音，至圣所的道理也就失败了，这就是魔鬼的焦点。所以他为了关闭至圣所的门，那么想方设法让人退后，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凡是强调耶稣的人性和我们不同的，这也就否定我们能够像耶稣一样在地上生活</w:t>
      </w:r>
      <w:r>
        <w:rPr>
          <w:rFonts w:hint="eastAsia" w:ascii="仿宋_GB2312" w:hAnsi="仿宋_GB2312" w:eastAsia="仿宋_GB2312" w:cs="仿宋_GB2312"/>
          <w:sz w:val="36"/>
          <w:szCs w:val="30"/>
        </w:rPr>
        <w:t>。</w:t>
      </w:r>
    </w:p>
    <w:p w14:paraId="7C11A239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B76F74F1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如果我们不能够像耶稣一样在地上生活，那么十四万四千人不能参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战</w:t>
      </w:r>
      <w:r>
        <w:rPr>
          <w:rFonts w:hint="eastAsia" w:ascii="仿宋_GB2312" w:hAnsi="仿宋_GB2312" w:eastAsia="仿宋_GB2312" w:cs="仿宋_GB2312"/>
          <w:sz w:val="36"/>
          <w:szCs w:val="30"/>
        </w:rPr>
        <w:t>，那么七大灾不能来到，善恶斗争的历史就不能结束。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没有这样的证人出现，耶稣不能处置撒但</w:t>
      </w:r>
      <w:r>
        <w:rPr>
          <w:rFonts w:hint="eastAsia" w:ascii="仿宋_GB2312" w:hAnsi="仿宋_GB2312" w:eastAsia="仿宋_GB2312" w:cs="仿宋_GB2312"/>
          <w:sz w:val="36"/>
          <w:szCs w:val="30"/>
        </w:rPr>
        <w:t>。为了让耶稣早日复临，我们要把教会一直带着向前走向这样的地步，耶稣才能够来，所以这是多么重的道理。耶稣是不是能够很快的再来，取决于我们怎么样看待至圣所中耶稣完美的义，怎么样的理解耶稣人性的这种完美。</w:t>
      </w:r>
    </w:p>
    <w:p w14:paraId="BB4716E9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3441791F">
      <w:pPr>
        <w:pStyle w:val="2"/>
        <w:spacing w:line="400" w:lineRule="exact"/>
        <w:jc w:val="left"/>
        <w:rPr>
          <w:rFonts w:ascii="黑体" w:hAnsi="仿宋_GB2312" w:eastAsia="黑体" w:cs="仿宋_GB2312"/>
          <w:b/>
          <w:color w:val="0000FF"/>
          <w:sz w:val="36"/>
          <w:szCs w:val="30"/>
        </w:rPr>
      </w:pPr>
      <w:r>
        <w:rPr>
          <w:rFonts w:hint="eastAsia" w:ascii="黑体" w:hAnsi="仿宋_GB2312" w:eastAsia="黑体" w:cs="仿宋_GB2312"/>
          <w:b/>
          <w:color w:val="0000FF"/>
          <w:sz w:val="36"/>
          <w:szCs w:val="30"/>
        </w:rPr>
        <w:t>十四万四千人——末时代要完成受印的一群人(证人)</w:t>
      </w:r>
    </w:p>
    <w:p w14:paraId="D35C33D8">
      <w:pPr>
        <w:pStyle w:val="2"/>
        <w:spacing w:line="400" w:lineRule="exact"/>
        <w:jc w:val="left"/>
        <w:rPr>
          <w:rFonts w:hint="eastAsia"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还有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0"/>
        </w:rPr>
        <w:t>再谈个问题，就十四万四千人的问题。十四万四千人究竟是一群什么样的人呢？就是要在地球历史的末了，像耶稣那样展现出一种“完全的义”的生活的人。换句话说，耶稣是一粒种子，当他死了，这个种子就种下去了。这个种子种下去之后，这个种子里面的生命，就开始在整个教会的历史当中开始发育，直到最后教会成熟了，饱满的子粒就出现了，成熟了才能够收割。什么叫教会的成熟呢？成熟的籽粒和这个种子一样的。所以</w:t>
      </w:r>
      <w:bookmarkStart w:id="21" w:name="OLE_LINK22"/>
      <w:r>
        <w:rPr>
          <w:rFonts w:hint="eastAsia" w:ascii="仿宋_GB2312" w:hAnsi="仿宋_GB2312" w:eastAsia="仿宋_GB2312" w:cs="仿宋_GB2312"/>
          <w:sz w:val="36"/>
          <w:szCs w:val="30"/>
        </w:rPr>
        <w:t>十四万四千人是代表最后成熟的一代教会</w:t>
      </w:r>
      <w:bookmarkEnd w:id="21"/>
      <w:r>
        <w:rPr>
          <w:rFonts w:hint="eastAsia" w:ascii="仿宋_GB2312" w:hAnsi="仿宋_GB2312" w:eastAsia="仿宋_GB2312" w:cs="仿宋_GB2312"/>
          <w:sz w:val="36"/>
          <w:szCs w:val="30"/>
        </w:rPr>
        <w:t>——当这些成熟的教会出现的时候，耶稣才能够再来收割。所以当他们像初熟的果子献上以后，全人类得救的人就能够收割，就能够被耶稣全部收到天国的仓里。十四万四千人出现了，对整个人类得救的人的收割就来进行。所以从死里复活的人，活着改变的人，就会一起，所有的收成就被提到天国里，收到耶稣的天上的仓库里去。</w:t>
      </w:r>
    </w:p>
    <w:p w14:paraId="9DB67005">
      <w:pPr>
        <w:pStyle w:val="2"/>
        <w:spacing w:line="400" w:lineRule="exact"/>
        <w:jc w:val="left"/>
        <w:rPr>
          <w:rFonts w:hint="eastAsia" w:ascii="仿宋_GB2312" w:hAnsi="仿宋_GB2312" w:eastAsia="仿宋_GB2312" w:cs="仿宋_GB2312"/>
          <w:sz w:val="36"/>
          <w:szCs w:val="30"/>
        </w:rPr>
      </w:pPr>
    </w:p>
    <w:p w14:paraId="9A71E1DF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十四万四千人和耶稣的人性的道理非常有关系，但是现在出现了一个很奇怪的一些说法，对于十四万四千人的争论是很大的。最开始人们相信十四万四千年是个实数，因为当时教会的人数不多，但是到现在我们教会的人数发展到了一千多万，和十四万四千的比例就像一百比一一样的。这个时候人们就不太相信，十四万四千人是个实数，他们就说这个是象征性的是一个虚数。有些教派人数非常少，大概只有三万人，他们就说十四万四千人不可能是个实数。十四万四千人就算是个实数，一定要包括死去的人，不可能是指活着的人。因为他们人数少，所以他们无法来理解这个十四万四千活着的这一代人，就说了十四万四千人也包括死去的人。</w:t>
      </w:r>
    </w:p>
    <w:p w14:paraId="844C219B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4C4E2D95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大家可以看到，这个道理在教会的发展史当中不断的有所改变，也就是人们按照自己的立场随意的来说明。改革派坚持认为，十四万四千人包括死去的人，这是不对的，这是多么清楚的错误。</w:t>
      </w:r>
      <w:r>
        <w:rPr>
          <w:rFonts w:hint="eastAsia" w:ascii="黑体" w:hAnsi="仿宋_GB2312" w:eastAsia="黑体" w:cs="仿宋_GB2312"/>
          <w:b/>
          <w:sz w:val="36"/>
          <w:szCs w:val="30"/>
        </w:rPr>
        <w:t>十四万四千人就是活着通过七大灾的人</w:t>
      </w:r>
      <w:r>
        <w:rPr>
          <w:rFonts w:hint="eastAsia" w:ascii="仿宋_GB2312" w:hAnsi="仿宋_GB2312" w:eastAsia="仿宋_GB2312" w:cs="仿宋_GB2312"/>
          <w:sz w:val="36"/>
          <w:szCs w:val="30"/>
        </w:rPr>
        <w:t>，我们怎么知道这一点呢？《启示录》第七章是这么说的，四位天使执掌四方的风，天使就要盖印，然后这个风放开就代表大患难来到了。所以十四万四千人一定是在恩典的门关闭之前，大患难来到之前，在最后天使执掌四方的风的时候，</w:t>
      </w:r>
      <w:bookmarkStart w:id="22" w:name="OLE_LINK24"/>
      <w:bookmarkStart w:id="23" w:name="OLE_LINK23"/>
      <w:r>
        <w:rPr>
          <w:rFonts w:hint="eastAsia" w:ascii="仿宋_GB2312" w:hAnsi="仿宋_GB2312" w:eastAsia="仿宋_GB2312" w:cs="仿宋_GB2312"/>
          <w:sz w:val="36"/>
          <w:szCs w:val="30"/>
        </w:rPr>
        <w:t>要完成了受印的一群人</w:t>
      </w:r>
      <w:bookmarkEnd w:id="22"/>
      <w:bookmarkEnd w:id="23"/>
      <w:r>
        <w:rPr>
          <w:rFonts w:hint="eastAsia" w:ascii="仿宋_GB2312" w:hAnsi="仿宋_GB2312" w:eastAsia="仿宋_GB2312" w:cs="仿宋_GB2312"/>
          <w:sz w:val="36"/>
          <w:szCs w:val="30"/>
        </w:rPr>
        <w:t>。</w:t>
      </w:r>
      <w:r>
        <w:rPr>
          <w:rFonts w:hint="eastAsia" w:ascii="仿宋_GB2312" w:hAnsi="仿宋_GB2312" w:eastAsia="仿宋_GB2312" w:cs="仿宋_GB2312"/>
          <w:sz w:val="36"/>
          <w:szCs w:val="30"/>
          <w:u w:val="thick"/>
        </w:rPr>
        <w:t>他们就只能是生活在七大灾之前的这一群，所以是末世代的人</w:t>
      </w:r>
      <w:r>
        <w:rPr>
          <w:rFonts w:hint="eastAsia" w:ascii="仿宋_GB2312" w:hAnsi="仿宋_GB2312" w:eastAsia="仿宋_GB2312" w:cs="仿宋_GB2312"/>
          <w:sz w:val="36"/>
          <w:szCs w:val="30"/>
        </w:rPr>
        <w:t>。</w:t>
      </w:r>
    </w:p>
    <w:p w14:paraId="6069E293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3A27EAEF">
      <w:pPr>
        <w:pStyle w:val="2"/>
        <w:spacing w:line="400" w:lineRule="exact"/>
        <w:jc w:val="left"/>
        <w:rPr>
          <w:rFonts w:hint="eastAsia"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那么为什么他们受印呢？因为他们从大患难当中出来，是指他们活着通过七大灾，这就是活着升天的一群人。他们为什么在七大灾当中生活呢？因为只有那个时候恩门关闭了，他们仍然站在上帝的立场上，才能够成就见证。在整个圣经当中，一共是《启示录》</w:t>
      </w:r>
      <w:bookmarkStart w:id="24" w:name="OLE_LINK9"/>
      <w:bookmarkStart w:id="25" w:name="OLE_LINK10"/>
      <w:r>
        <w:rPr>
          <w:rFonts w:hint="eastAsia" w:ascii="仿宋_GB2312" w:hAnsi="仿宋_GB2312" w:eastAsia="仿宋_GB2312" w:cs="仿宋_GB2312"/>
          <w:sz w:val="36"/>
          <w:szCs w:val="30"/>
        </w:rPr>
        <w:t>七章和《启示录》</w:t>
      </w:r>
      <w:bookmarkEnd w:id="24"/>
      <w:bookmarkEnd w:id="25"/>
      <w:r>
        <w:rPr>
          <w:rFonts w:hint="eastAsia" w:ascii="仿宋_GB2312" w:hAnsi="仿宋_GB2312" w:eastAsia="仿宋_GB2312" w:cs="仿宋_GB2312"/>
          <w:sz w:val="36"/>
          <w:szCs w:val="30"/>
        </w:rPr>
        <w:t>十四章，就这两处启示了十四万四千人，对于别的地方就没有记述了。《启示录》七章记载十四万四千人的时候，是说他们的来历，是说他们的经历，他们在（天使）执掌四方的风的时候受印。然后他们通过七大灾，这是他们的经历。他们从各国、各族、各方、各民而来，这是他们的来历。所以上帝要在各个地方聚集这样的一群人。他们是十二个支派，就说明他们是十二种不同的人，构成一个完整的见证。是个完全数，也是个完成数，什么样的见证都有。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所以他们共同的来认证，所有不同类型的人都可以走向这样的一步</w:t>
      </w:r>
      <w:r>
        <w:rPr>
          <w:rFonts w:hint="eastAsia" w:ascii="仿宋_GB2312" w:hAnsi="仿宋_GB2312" w:eastAsia="仿宋_GB2312" w:cs="仿宋_GB2312"/>
          <w:sz w:val="36"/>
          <w:szCs w:val="30"/>
        </w:rPr>
        <w:t>。耶稣是所有的人的榜样，而不是特殊的人的榜样。所以十四万四千人来自十二个支派，就是这样一个完整的证明。</w:t>
      </w:r>
    </w:p>
    <w:p w14:paraId="A4369691">
      <w:pPr>
        <w:pStyle w:val="2"/>
        <w:spacing w:line="400" w:lineRule="exact"/>
        <w:jc w:val="left"/>
        <w:rPr>
          <w:rFonts w:hint="eastAsia" w:ascii="仿宋_GB2312" w:hAnsi="仿宋_GB2312" w:eastAsia="仿宋_GB2312" w:cs="仿宋_GB2312"/>
          <w:sz w:val="36"/>
          <w:szCs w:val="30"/>
        </w:rPr>
      </w:pPr>
    </w:p>
    <w:p w14:paraId="9E8A41B4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然后《启示录》十四章在说明十四万四千人的时候，着重是说明他们的特征和他们的使命。他们的特征是什么呢？——没有瑕疵的，是童身，没有沾染妇女，羔羊无论到哪里，他们都跟随。他们在上帝的宝座前是没有瑕疵的，口中查不出谎言，这是他们的品格的特征。当然对他们品格的特征在旧约圣经，像《西番雅书》也有一些记述。</w:t>
      </w:r>
    </w:p>
    <w:p w14:paraId="1F96EE65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D79E96BF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《启示录》十四章还说明他们的使命，他们的使命是什么呢？——是初熟的果子。也就是说，他们预备好，才能够完成全地的收割。他们要完成三天使信息的传播，所以叫初熟的果子。所以他们的使命，他们的特征，他们的来历，他们的经历，这就是七章和十四章对十四万四千人的启示。预言之灵告诉我们，我们知道这些就够了，对十四万四千理解到这里就够了，是一个实数，是活着升天的一群人，是通过七大灾的人。七灾之前受印，他们是初熟的果子。当他们得到预备，耶稣完美的义会展现出来，然后全世界的救赎工作就会完成。</w:t>
      </w:r>
    </w:p>
    <w:p w14:paraId="E45A1245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DDA85627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他们将会见证为什么要有七大灾？就像挪亚见证为什么有洪水一样？就像亚伯拉罕见证为什么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6"/>
          <w:szCs w:val="30"/>
        </w:rPr>
        <w:t>所多玛、蛾摩拉的毁灭一样，他们将见证为什么上帝用七大灾毁灭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这</w:t>
      </w:r>
      <w:r>
        <w:rPr>
          <w:rFonts w:hint="eastAsia" w:ascii="仿宋_GB2312" w:hAnsi="仿宋_GB2312" w:eastAsia="仿宋_GB2312" w:cs="仿宋_GB2312"/>
          <w:sz w:val="36"/>
          <w:szCs w:val="30"/>
        </w:rPr>
        <w:t>罪恶的世界，是公义、是慈爱的。他们将会目睹经历并且见证这一点，他们就是末时代的证人。我们知道这些就够了，我们着重要了解的是他们的品行——他们的品行是没有瑕疵的。羔羊无论到哪里，他们都跟随。他们有殉道者的心志，他们没有谎言，他们是仰望耶稣完美的义而生活的人。他们是因为有耶稣住在他们心里面，所以向世人展示耶稣基督的品格的人，这就是十四万四千人。他们拥有了圣经的全部的亮光，所以对上帝再也没有任何的疑问，对上帝所有的疑问都化解了，他们所以可以向人见证救赎的历史。为什么六千年来一步一步这么走过来，每一步上帝怎样展示了</w:t>
      </w:r>
      <w:r>
        <w:rPr>
          <w:rFonts w:hint="eastAsia" w:hAnsi="宋体" w:eastAsia="宋体" w:cs="宋体"/>
          <w:sz w:val="36"/>
          <w:szCs w:val="30"/>
        </w:rPr>
        <w:t>祂</w:t>
      </w:r>
      <w:r>
        <w:rPr>
          <w:rFonts w:hint="eastAsia" w:ascii="仿宋_GB2312" w:hAnsi="仿宋_GB2312" w:eastAsia="仿宋_GB2312" w:cs="仿宋_GB2312"/>
          <w:sz w:val="36"/>
          <w:szCs w:val="30"/>
        </w:rPr>
        <w:t>的品行，怎样展示着</w:t>
      </w:r>
      <w:r>
        <w:rPr>
          <w:rFonts w:hint="eastAsia" w:hAnsi="宋体" w:eastAsia="宋体" w:cs="宋体"/>
          <w:sz w:val="36"/>
          <w:szCs w:val="30"/>
        </w:rPr>
        <w:t>祂</w:t>
      </w:r>
      <w:r>
        <w:rPr>
          <w:rFonts w:hint="eastAsia" w:ascii="仿宋_GB2312" w:hAnsi="仿宋_GB2312" w:eastAsia="仿宋_GB2312" w:cs="仿宋_GB2312"/>
          <w:sz w:val="36"/>
          <w:szCs w:val="30"/>
        </w:rPr>
        <w:t>的公义和慈爱的作为。每一步他们都理解了，到了最后他们可以为上帝做见证。他们是要消除所有人对上帝的误解的人，任何人对上帝有质疑有疑问，他们都能够很好的来回答和见证的人。他们的生活会向人说明，上帝不是你所误解的那样，他们以这个来见证上帝，这就是十四万四千人，理解到这里就够了。</w:t>
      </w:r>
    </w:p>
    <w:p w14:paraId="C37F26A8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6392BA39">
      <w:pPr>
        <w:pStyle w:val="2"/>
        <w:spacing w:line="400" w:lineRule="exact"/>
        <w:jc w:val="left"/>
        <w:rPr>
          <w:rFonts w:ascii="黑体" w:hAnsi="仿宋_GB2312" w:eastAsia="黑体" w:cs="仿宋_GB2312"/>
          <w:b/>
          <w:color w:val="0000FF"/>
          <w:sz w:val="36"/>
          <w:szCs w:val="30"/>
        </w:rPr>
      </w:pPr>
      <w:r>
        <w:rPr>
          <w:rFonts w:hint="eastAsia" w:ascii="黑体" w:hAnsi="仿宋_GB2312" w:eastAsia="黑体" w:cs="仿宋_GB2312"/>
          <w:b/>
          <w:color w:val="0000FF"/>
          <w:sz w:val="36"/>
          <w:szCs w:val="30"/>
        </w:rPr>
        <w:t>撒但用种种谬道——想要摧毁现代真理</w:t>
      </w:r>
    </w:p>
    <w:p w14:paraId="5D3F6B0A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如果你再进一步的，非要去查究十四万四千从何而来，预言之灵告诉我们，这很危险，这是一个错误。没必要去争论和讨论十四万四千人究竟从何而来。人们非常想得出这样的奇怪的结论：说他们是一群孩子，估计都是十二岁的孩子，并且是清一色的男孩子，而且都生活在耶路撒冷以色列这个地方，他们都是肉体上的犹太人。现在就是说，有一批十四万四千个属肉体的以色列孩子正在生产着，他们可能已经出生了，马上就要十二岁了。当这清一色的十二岁的男童出现的时候，就是十四万四千人的人数填满——这是非常荒唐的，</w:t>
      </w:r>
      <w:bookmarkStart w:id="26" w:name="OLE_LINK25"/>
      <w:r>
        <w:rPr>
          <w:rFonts w:hint="eastAsia" w:ascii="仿宋_GB2312" w:hAnsi="仿宋_GB2312" w:eastAsia="仿宋_GB2312" w:cs="仿宋_GB2312"/>
          <w:sz w:val="36"/>
          <w:szCs w:val="30"/>
        </w:rPr>
        <w:t>撒但(想)用种种方法来摧毁现代真理</w:t>
      </w:r>
      <w:bookmarkEnd w:id="26"/>
      <w:r>
        <w:rPr>
          <w:rFonts w:hint="eastAsia" w:ascii="仿宋_GB2312" w:hAnsi="仿宋_GB2312" w:eastAsia="仿宋_GB2312" w:cs="仿宋_GB2312"/>
          <w:sz w:val="36"/>
          <w:szCs w:val="30"/>
        </w:rPr>
        <w:t>。</w:t>
      </w:r>
    </w:p>
    <w:p w14:paraId="18ACF426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607C0ECA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现代真理的旗帜一直在飘扬，人们扔出各种各样的“黑球”往它的上面，很多人就混乱了。想想你们相信这样的道理，究竟对你们有什么益处？大家都不要去讨论十四万四千人，这些都和我们没有关系了，这些是上帝自己的事情。《早期著作》里面这样说的，它说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不要去谈论这个地上的以色列的恢复，属灵的以色列的恢复，才是以色列恢复的真正的意义</w:t>
      </w:r>
      <w:r>
        <w:rPr>
          <w:rFonts w:hint="eastAsia" w:ascii="仿宋_GB2312" w:hAnsi="仿宋_GB2312" w:eastAsia="仿宋_GB2312" w:cs="仿宋_GB2312"/>
          <w:sz w:val="36"/>
          <w:szCs w:val="30"/>
        </w:rPr>
        <w:t>。有很多人把注意力，放在给属肉体的犹太人想传道这个事上。你们花费了很多时间和精力，努力使一两个人相信耶稣的第一次降世，就很不简单了，你要想让他们相信耶稣的再来，那就是难上加难——这都是徒然的。</w:t>
      </w:r>
    </w:p>
    <w:p w14:paraId="3F749AAE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0B03E239">
      <w:pPr>
        <w:pStyle w:val="2"/>
        <w:spacing w:line="400" w:lineRule="exact"/>
        <w:jc w:val="left"/>
        <w:rPr>
          <w:rFonts w:ascii="黑体" w:hAnsi="仿宋_GB2312" w:eastAsia="黑体" w:cs="仿宋_GB2312"/>
          <w:b/>
          <w:color w:val="0000FF"/>
          <w:sz w:val="36"/>
          <w:szCs w:val="30"/>
        </w:rPr>
      </w:pPr>
      <w:r>
        <w:rPr>
          <w:rFonts w:hint="eastAsia" w:ascii="黑体" w:hAnsi="仿宋_GB2312" w:eastAsia="黑体" w:cs="仿宋_GB2312"/>
          <w:b/>
          <w:color w:val="0000FF"/>
          <w:sz w:val="36"/>
          <w:szCs w:val="30"/>
        </w:rPr>
        <w:t>属世的以色列国——不会再重新建立了</w:t>
      </w:r>
    </w:p>
    <w:p w14:paraId="30B32AB5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这样所谓的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把人的注意力引向地上的耶路撒冷，和属肉体的以色列复国的这样的事情，是魔鬼的阴谋</w:t>
      </w:r>
      <w:r>
        <w:rPr>
          <w:rFonts w:hint="eastAsia" w:ascii="仿宋_GB2312" w:hAnsi="仿宋_GB2312" w:eastAsia="仿宋_GB2312" w:cs="仿宋_GB2312"/>
          <w:sz w:val="36"/>
          <w:szCs w:val="30"/>
        </w:rPr>
        <w:t>，为了扰乱真正的福音运动。在《早期著作》【聚敛的时候】，这篇文章当中有清楚的说明，这是基于对圣经错误的理解，人们这样错误的解释预言。他们就说以色列恢复是指地上的以色列国的恢复。他们就推算说到一九四八年以色列恢复，这从根本上摧毁了属灵的以色列，耶稣建立他的国度这个基本的理解。</w:t>
      </w:r>
    </w:p>
    <w:p w14:paraId="D9864F73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64386DDD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启示录】 第 11 章   </w:t>
      </w:r>
    </w:p>
    <w:p w14:paraId="D515A9E7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 8 他们的尸首就倒在大城里的街上；这城按着灵意叫所多玛，又叫埃及……。</w:t>
      </w:r>
      <w:r>
        <w:rPr>
          <w:rFonts w:hint="eastAsia" w:ascii="仿宋_GB2312" w:hAnsi="仿宋_GB2312" w:eastAsia="仿宋_GB2312" w:cs="仿宋_GB2312"/>
          <w:sz w:val="36"/>
          <w:szCs w:val="30"/>
        </w:rPr>
        <w:t xml:space="preserve"> </w:t>
      </w:r>
    </w:p>
    <w:p w14:paraId="BEE4E97B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A8F79CCE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这里是不是说到</w:t>
      </w: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>灵意叫所多玛和埃及</w:t>
      </w:r>
      <w:r>
        <w:rPr>
          <w:rFonts w:hint="eastAsia" w:ascii="仿宋_GB2312" w:hAnsi="仿宋_GB2312" w:eastAsia="仿宋_GB2312" w:cs="仿宋_GB2312"/>
          <w:sz w:val="36"/>
          <w:szCs w:val="30"/>
        </w:rPr>
        <w:t>，这是实际的埃及吗？这是实际的索多玛吗？——不是，这是灵意上的。</w:t>
      </w:r>
    </w:p>
    <w:p w14:paraId="618F34C5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</w:p>
    <w:p w14:paraId="DD7D5EA3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【启示录】 第 17 章   </w:t>
      </w:r>
    </w:p>
    <w:p w14:paraId="8784E8CA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5 在她额上有名写着说：“奥秘哉！大巴比伦，作世上的淫妇和一切可憎之物的母。” </w:t>
      </w:r>
    </w:p>
    <w:p w14:paraId="7CA9A4C3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A45D4C7C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这大</w:t>
      </w: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>淫妇</w:t>
      </w:r>
      <w:r>
        <w:rPr>
          <w:rFonts w:hint="eastAsia" w:ascii="仿宋_GB2312" w:hAnsi="仿宋_GB2312" w:eastAsia="仿宋_GB2312" w:cs="仿宋_GB2312"/>
          <w:sz w:val="36"/>
          <w:szCs w:val="30"/>
        </w:rPr>
        <w:t>的名字叫“巴比伦”。他是指实际的巴比伦吗？——当然不是，灵意上的巴比伦，这就是《启示录》的理解。《启示录》是从《但以理书》引用过来的。《但以理书》里面有真实的巴比伦，在这里就有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属灵的巴比伦</w:t>
      </w:r>
      <w:r>
        <w:rPr>
          <w:rFonts w:hint="eastAsia" w:ascii="仿宋_GB2312" w:hAnsi="仿宋_GB2312" w:eastAsia="仿宋_GB2312" w:cs="仿宋_GB2312"/>
          <w:sz w:val="36"/>
          <w:szCs w:val="30"/>
        </w:rPr>
        <w:t>。《但以理书》里面是真实的犹太人，在这里就是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属灵的以色列</w:t>
      </w:r>
      <w:r>
        <w:rPr>
          <w:rFonts w:hint="eastAsia" w:ascii="仿宋_GB2312" w:hAnsi="仿宋_GB2312" w:eastAsia="仿宋_GB2312" w:cs="仿宋_GB2312"/>
          <w:sz w:val="36"/>
          <w:szCs w:val="30"/>
        </w:rPr>
        <w:t>。这是圣经最基本的一个理解，这是解释预言最基本的一个原则。但是人们抛弃了这个原则，就开始强调属肉体的以色列和地上的耶路撒冷，这和天主教强调地上的圣所和地上的神父是如出一辙。</w:t>
      </w:r>
      <w:r>
        <w:rPr>
          <w:rFonts w:hint="eastAsia" w:ascii="仿宋_GB2312" w:hAnsi="仿宋_GB2312" w:eastAsia="仿宋_GB2312" w:cs="仿宋_GB2312"/>
          <w:sz w:val="36"/>
          <w:szCs w:val="30"/>
          <w:u w:val="thick"/>
        </w:rPr>
        <w:t>他们把地上的神父代替了天上的中保基督</w:t>
      </w:r>
      <w:r>
        <w:rPr>
          <w:rFonts w:hint="eastAsia" w:ascii="仿宋_GB2312" w:hAnsi="仿宋_GB2312" w:eastAsia="仿宋_GB2312" w:cs="仿宋_GB2312"/>
          <w:sz w:val="36"/>
          <w:szCs w:val="30"/>
        </w:rPr>
        <w:t>，他们把地上的天主教堂，盖成一个圣所的样子，来取代了天上的圣所的道理。如果这样下去的话，就把地上的迦南地，用来代替了进入天上的迦南地，这就完全错误了。</w:t>
      </w:r>
    </w:p>
    <w:p w14:paraId="074A31F7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46736365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sz w:val="36"/>
          <w:szCs w:val="30"/>
        </w:rPr>
        <w:t>上帝二次伸手聚集他的余民是属灵的以色列人恢复</w:t>
      </w:r>
      <w:r>
        <w:rPr>
          <w:rFonts w:hint="eastAsia" w:ascii="仿宋_GB2312" w:hAnsi="仿宋_GB2312" w:eastAsia="仿宋_GB2312" w:cs="仿宋_GB2312"/>
          <w:sz w:val="36"/>
          <w:szCs w:val="30"/>
        </w:rPr>
        <w:t>，是十四万四千人的重建。犹太人丢失了这个约柜，重新找回来。所以上帝要重新恢复属灵的以色列，那个时候这个约柜就会再现，又重新回到他们当中。</w:t>
      </w:r>
      <w:r>
        <w:rPr>
          <w:rFonts w:hint="eastAsia" w:ascii="仿宋_GB2312" w:hAnsi="仿宋_GB2312" w:eastAsia="仿宋_GB2312" w:cs="仿宋_GB2312"/>
          <w:sz w:val="36"/>
          <w:szCs w:val="30"/>
          <w:u w:val="thick"/>
        </w:rPr>
        <w:t>旧约圣经以失踪的约柜而告终，新约圣经就以这个失落的约柜重新找回来而结束</w:t>
      </w:r>
      <w:r>
        <w:rPr>
          <w:rFonts w:hint="eastAsia" w:ascii="仿宋_GB2312" w:hAnsi="仿宋_GB2312" w:eastAsia="仿宋_GB2312" w:cs="仿宋_GB2312"/>
          <w:sz w:val="36"/>
          <w:szCs w:val="30"/>
        </w:rPr>
        <w:t>，这是指属灵的以色列的恢复，这是一个起码的理解。如果带着一个错误的理解的话，就毁损了全部的现代真理的根基。</w:t>
      </w:r>
    </w:p>
    <w:p w14:paraId="669ACB70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</w:p>
    <w:p w14:paraId="3F4F7961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【启示录】 第 14 章   </w:t>
      </w:r>
    </w:p>
    <w:p w14:paraId="549FFD1F">
      <w:pPr>
        <w:pStyle w:val="2"/>
        <w:spacing w:line="400" w:lineRule="exact"/>
        <w:jc w:val="lef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>4 这些人未曾沾染妇女，他们原是童身。羔羊无论往哪里去，他们都跟随他。</w:t>
      </w:r>
    </w:p>
    <w:p w14:paraId="D1DEA3BE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1E283FCD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 xml:space="preserve"> 这里说到十四万四千人，有些人就按字面的解释：没有沾染妇女是指没结婚。那么没有沾染妇女，必定是指男的，他们是童身，那就是指童男。童男的话，大概也就十二岁左右。那么他们是以色列十二个支派来的，所以就是属肉体的以色列，那么就肯定是在耶路撒冷那一带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产生</w:t>
      </w:r>
      <w:r>
        <w:rPr>
          <w:rFonts w:hint="eastAsia" w:ascii="仿宋_GB2312" w:hAnsi="仿宋_GB2312" w:eastAsia="仿宋_GB2312" w:cs="仿宋_GB2312"/>
          <w:sz w:val="36"/>
          <w:szCs w:val="30"/>
        </w:rPr>
        <w:t>了——这是很荒唐的。</w:t>
      </w:r>
    </w:p>
    <w:p w14:paraId="F9733C32">
      <w:pPr>
        <w:pStyle w:val="2"/>
        <w:spacing w:line="400" w:lineRule="exact"/>
        <w:jc w:val="left"/>
        <w:rPr>
          <w:rFonts w:hint="eastAsia" w:ascii="仿宋_GB2312" w:hAnsi="仿宋_GB2312" w:eastAsia="仿宋_GB2312" w:cs="仿宋_GB2312"/>
          <w:sz w:val="36"/>
          <w:szCs w:val="30"/>
        </w:rPr>
      </w:pPr>
    </w:p>
    <w:p w14:paraId="AEB67149">
      <w:pPr>
        <w:pStyle w:val="2"/>
        <w:spacing w:line="400" w:lineRule="exact"/>
        <w:jc w:val="left"/>
        <w:rPr>
          <w:rFonts w:hint="eastAsia" w:ascii="黑体" w:hAnsi="仿宋_GB2312" w:eastAsia="黑体" w:cs="仿宋_GB2312"/>
          <w:b/>
          <w:color w:val="3333FF"/>
          <w:sz w:val="36"/>
          <w:szCs w:val="30"/>
        </w:rPr>
      </w:pPr>
      <w:r>
        <w:rPr>
          <w:rFonts w:hint="eastAsia" w:ascii="黑体" w:hAnsi="仿宋_GB2312" w:eastAsia="黑体" w:cs="仿宋_GB2312"/>
          <w:b/>
          <w:color w:val="3333FF"/>
          <w:sz w:val="36"/>
          <w:szCs w:val="30"/>
        </w:rPr>
        <w:t>属肉体的以色列——早已不存在了</w:t>
      </w:r>
    </w:p>
    <w:p w14:paraId="1F5CE046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现在你找不到任何</w:t>
      </w:r>
      <w:bookmarkStart w:id="27" w:name="OLE_LINK30"/>
      <w:r>
        <w:rPr>
          <w:rFonts w:hint="eastAsia" w:ascii="仿宋_GB2312" w:hAnsi="仿宋_GB2312" w:eastAsia="仿宋_GB2312" w:cs="仿宋_GB2312"/>
          <w:sz w:val="36"/>
          <w:szCs w:val="30"/>
        </w:rPr>
        <w:t>属肉体的以色列</w:t>
      </w:r>
      <w:bookmarkEnd w:id="27"/>
      <w:r>
        <w:rPr>
          <w:rFonts w:hint="eastAsia" w:ascii="仿宋_GB2312" w:hAnsi="仿宋_GB2312" w:eastAsia="仿宋_GB2312" w:cs="仿宋_GB2312"/>
          <w:sz w:val="36"/>
          <w:szCs w:val="30"/>
        </w:rPr>
        <w:t>，以色列早已被毁了。并且他各个支派和外邦人都已经掺杂了，犹太人已经丧失了他的宗教。并且</w:t>
      </w:r>
      <w:r>
        <w:rPr>
          <w:rFonts w:hint="eastAsia" w:ascii="仿宋_GB2312" w:hAnsi="仿宋_GB2312" w:eastAsia="仿宋_GB2312" w:cs="仿宋_GB2312"/>
          <w:sz w:val="36"/>
          <w:szCs w:val="30"/>
          <w:u w:val="thick"/>
        </w:rPr>
        <w:t>犹太人走到最后，是成了反叛耶稣基督最大的力量</w:t>
      </w:r>
      <w:r>
        <w:rPr>
          <w:rFonts w:hint="eastAsia" w:ascii="仿宋_GB2312" w:hAnsi="仿宋_GB2312" w:eastAsia="仿宋_GB2312" w:cs="仿宋_GB2312"/>
          <w:sz w:val="36"/>
          <w:szCs w:val="30"/>
        </w:rPr>
        <w:t>。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大家不要指望属肉体的犹太人会悔改</w:t>
      </w:r>
      <w:r>
        <w:rPr>
          <w:rFonts w:hint="eastAsia" w:ascii="仿宋_GB2312" w:hAnsi="仿宋_GB2312" w:eastAsia="仿宋_GB2312" w:cs="仿宋_GB2312"/>
          <w:sz w:val="36"/>
          <w:szCs w:val="30"/>
        </w:rPr>
        <w:t>。大家知道《但以理书》第九章就说到，他们七十个七的预言期满了之后，就说“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荒凉的事已经定了，</w:t>
      </w:r>
      <w:bookmarkStart w:id="28" w:name="OLE_LINK11"/>
      <w:bookmarkStart w:id="29" w:name="OLE_LINK12"/>
      <w:r>
        <w:rPr>
          <w:rFonts w:hint="eastAsia" w:ascii="仿宋_GB2312" w:hAnsi="仿宋_GB2312" w:eastAsia="仿宋_GB2312" w:cs="仿宋_GB2312"/>
          <w:b/>
          <w:sz w:val="36"/>
          <w:szCs w:val="30"/>
        </w:rPr>
        <w:t>一直到底</w:t>
      </w:r>
      <w:bookmarkEnd w:id="28"/>
      <w:bookmarkEnd w:id="29"/>
      <w:r>
        <w:rPr>
          <w:rFonts w:hint="eastAsia" w:ascii="仿宋_GB2312" w:hAnsi="仿宋_GB2312" w:eastAsia="仿宋_GB2312" w:cs="仿宋_GB2312"/>
          <w:sz w:val="36"/>
          <w:szCs w:val="30"/>
        </w:rPr>
        <w:t>”(但9:26)，反叛耶稣的犹太人成了谁呢？他们和外族的人通婚，就产生了现代的“</w:t>
      </w:r>
      <w:r>
        <w:rPr>
          <w:rFonts w:hint="eastAsia" w:ascii="黑体" w:hAnsi="仿宋_GB2312" w:eastAsia="黑体" w:cs="仿宋_GB2312"/>
          <w:b/>
          <w:sz w:val="36"/>
          <w:szCs w:val="30"/>
        </w:rPr>
        <w:t>共济会</w:t>
      </w:r>
      <w:r>
        <w:rPr>
          <w:rFonts w:hint="eastAsia" w:ascii="仿宋_GB2312" w:hAnsi="仿宋_GB2312" w:eastAsia="仿宋_GB2312" w:cs="仿宋_GB2312"/>
          <w:sz w:val="36"/>
          <w:szCs w:val="30"/>
        </w:rPr>
        <w:t>”。现在的这些秘密组织，他们的根是犹太人。所以犹太人一直是抵挡耶稣基督国度的建立的人，世界的这些金融财团，阴谋策划这一切，他这个根有“</w:t>
      </w:r>
      <w:r>
        <w:rPr>
          <w:rFonts w:hint="eastAsia" w:ascii="黑体" w:hAnsi="仿宋_GB2312" w:eastAsia="黑体" w:cs="仿宋_GB2312"/>
          <w:b/>
          <w:sz w:val="36"/>
          <w:szCs w:val="30"/>
        </w:rPr>
        <w:t>锡安长老会</w:t>
      </w:r>
      <w:r>
        <w:rPr>
          <w:rFonts w:hint="eastAsia" w:ascii="仿宋_GB2312" w:hAnsi="仿宋_GB2312" w:eastAsia="仿宋_GB2312" w:cs="仿宋_GB2312"/>
          <w:sz w:val="36"/>
          <w:szCs w:val="30"/>
        </w:rPr>
        <w:t>”，就是那些对耶稣非常不满的人——你们凭什么把我这个国家抛弃了，他们一直带着一种建立一个属世的国的阴谋。</w:t>
      </w:r>
      <w:r>
        <w:rPr>
          <w:rFonts w:hint="eastAsia" w:ascii="仿宋_GB2312" w:hAnsi="仿宋_GB2312" w:eastAsia="仿宋_GB2312" w:cs="仿宋_GB2312"/>
          <w:sz w:val="36"/>
          <w:szCs w:val="30"/>
          <w:u w:val="thick"/>
        </w:rPr>
        <w:t>罗斯查尔德</w:t>
      </w:r>
      <w:r>
        <w:rPr>
          <w:rFonts w:hint="eastAsia" w:ascii="仿宋_GB2312" w:hAnsi="仿宋_GB2312" w:eastAsia="仿宋_GB2312" w:cs="仿宋_GB2312"/>
          <w:sz w:val="36"/>
          <w:szCs w:val="30"/>
        </w:rPr>
        <w:t>是犹太人和法国人结合到后裔，这是指犹太人和这异教徒去结合了，这个腐败的根一直流传至今。所以大家谈地上的以色列的恢复没有任何意义，并且说十四万四千人是按字面上这样去解释的话，得出的结论和整个圣经都是冲突。有些人就是用自己的属地的智慧，然后得出错误的结论，然后缺乏圣经解释的基本常识。这样的道理，如果扰动大家的思想的话，那大家就要思考了，就说明我们里面的真理的根基太浅了。</w:t>
      </w:r>
    </w:p>
    <w:p w14:paraId="727BF4BA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AE81B4A3">
      <w:pPr>
        <w:pStyle w:val="2"/>
        <w:spacing w:line="400" w:lineRule="exact"/>
        <w:jc w:val="left"/>
        <w:rPr>
          <w:rFonts w:ascii="黑体" w:hAnsi="仿宋_GB2312" w:eastAsia="黑体" w:cs="仿宋_GB2312"/>
          <w:b/>
          <w:color w:val="0000FF"/>
          <w:sz w:val="36"/>
          <w:szCs w:val="30"/>
        </w:rPr>
      </w:pPr>
      <w:r>
        <w:rPr>
          <w:rFonts w:hint="eastAsia" w:ascii="黑体" w:hAnsi="仿宋_GB2312" w:eastAsia="黑体" w:cs="仿宋_GB2312"/>
          <w:b/>
          <w:color w:val="0000FF"/>
          <w:sz w:val="36"/>
          <w:szCs w:val="30"/>
        </w:rPr>
        <w:t>大摇动很快要来到——我们要在磐石上扎稳根基</w:t>
      </w:r>
    </w:p>
    <w:p w14:paraId="476801E1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有三个试验先后到来：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第一个</w:t>
      </w:r>
      <w:r>
        <w:rPr>
          <w:rFonts w:hint="eastAsia" w:ascii="仿宋_GB2312" w:hAnsi="仿宋_GB2312" w:eastAsia="仿宋_GB2312" w:cs="仿宋_GB2312"/>
          <w:sz w:val="36"/>
          <w:szCs w:val="30"/>
        </w:rPr>
        <w:t>就是</w:t>
      </w:r>
      <w:r>
        <w:rPr>
          <w:rFonts w:hint="eastAsia" w:ascii="黑体" w:hAnsi="仿宋_GB2312" w:eastAsia="黑体" w:cs="仿宋_GB2312"/>
          <w:b/>
          <w:sz w:val="36"/>
          <w:szCs w:val="30"/>
        </w:rPr>
        <w:t>直接的证言</w:t>
      </w:r>
      <w:r>
        <w:rPr>
          <w:rFonts w:hint="eastAsia" w:ascii="仿宋_GB2312" w:hAnsi="仿宋_GB2312" w:eastAsia="仿宋_GB2312" w:cs="仿宋_GB2312"/>
          <w:sz w:val="36"/>
          <w:szCs w:val="30"/>
        </w:rPr>
        <w:t>，直接的证言被当今很多的教会拒绝。因为他们推崇人的义和荣耀，他们就反感这个直接的证言。但是大家是接受的，所以就开始提高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正直</w:t>
      </w:r>
      <w:r>
        <w:rPr>
          <w:rFonts w:hint="eastAsia" w:ascii="仿宋_GB2312" w:hAnsi="仿宋_GB2312" w:eastAsia="仿宋_GB2312" w:cs="仿宋_GB2312"/>
          <w:sz w:val="36"/>
          <w:szCs w:val="30"/>
        </w:rPr>
        <w:t>的标准传讲正直的道理。但是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第二个试验</w:t>
      </w:r>
      <w:r>
        <w:rPr>
          <w:rFonts w:hint="eastAsia" w:ascii="仿宋_GB2312" w:hAnsi="仿宋_GB2312" w:eastAsia="仿宋_GB2312" w:cs="仿宋_GB2312"/>
          <w:sz w:val="36"/>
          <w:szCs w:val="30"/>
        </w:rPr>
        <w:t>会来，就是</w:t>
      </w:r>
      <w:r>
        <w:rPr>
          <w:rFonts w:hint="eastAsia" w:ascii="黑体" w:hAnsi="仿宋_GB2312" w:eastAsia="黑体" w:cs="仿宋_GB2312"/>
          <w:b/>
          <w:sz w:val="36"/>
          <w:szCs w:val="30"/>
        </w:rPr>
        <w:t>谬道</w:t>
      </w:r>
      <w:r>
        <w:rPr>
          <w:rFonts w:hint="eastAsia" w:ascii="仿宋_GB2312" w:hAnsi="仿宋_GB2312" w:eastAsia="仿宋_GB2312" w:cs="仿宋_GB2312"/>
          <w:sz w:val="36"/>
          <w:szCs w:val="30"/>
        </w:rPr>
        <w:t>。如果你一直没有爱真理的心，在真理里面没有扎根，上帝就会允许谬道来掳去你。这个谬道来，只不过是证明你心里面没有真理，上帝试验和摇动的方法之一，就是允许谬道进来。这个话在《主必快来》里面，所以各种谬道现在出来了。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第三个摇</w:t>
      </w:r>
      <w:r>
        <w:rPr>
          <w:rFonts w:hint="eastAsia" w:ascii="仿宋_GB2312" w:hAnsi="仿宋_GB2312" w:eastAsia="仿宋_GB2312" w:cs="仿宋_GB2312"/>
          <w:sz w:val="36"/>
          <w:szCs w:val="30"/>
        </w:rPr>
        <w:t>动就是</w:t>
      </w:r>
      <w:r>
        <w:rPr>
          <w:rFonts w:hint="eastAsia" w:ascii="黑体" w:hAnsi="仿宋_GB2312" w:eastAsia="黑体" w:cs="仿宋_GB2312"/>
          <w:b/>
          <w:sz w:val="36"/>
          <w:szCs w:val="30"/>
        </w:rPr>
        <w:t>逼迫</w:t>
      </w:r>
      <w:r>
        <w:rPr>
          <w:rFonts w:hint="eastAsia" w:ascii="仿宋_GB2312" w:hAnsi="仿宋_GB2312" w:eastAsia="仿宋_GB2312" w:cs="仿宋_GB2312"/>
          <w:sz w:val="36"/>
          <w:szCs w:val="30"/>
        </w:rPr>
        <w:t>，逼迫来到的时候，就看人在灵性上，有没有在真理上扎根。谬道来的时候是看人在理智上，在真理上有没有扎根？</w:t>
      </w:r>
    </w:p>
    <w:p w14:paraId="99A2A6A7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A7575C74">
      <w:pPr>
        <w:pStyle w:val="2"/>
        <w:spacing w:line="400" w:lineRule="exact"/>
        <w:jc w:val="left"/>
        <w:rPr>
          <w:rFonts w:hint="eastAsia"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具体证言，第一个试验就失败了。接下来的试验不会轮到他，因为他已经和上帝的真理无关了。但是领受证言的人，领受真理的人，你是一种肤浅的印象和表面上的理解呢，还是把这个真理完全洗除了谬道呢？所以有谬道会来测试你。这个是看你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在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理智上</w:t>
      </w:r>
      <w:r>
        <w:rPr>
          <w:rFonts w:hint="eastAsia" w:ascii="仿宋_GB2312" w:hAnsi="仿宋_GB2312" w:eastAsia="仿宋_GB2312" w:cs="仿宋_GB2312"/>
          <w:sz w:val="36"/>
          <w:szCs w:val="30"/>
        </w:rPr>
        <w:t>，有没有在真理里面扎根。但是这个还不够，会有逼迫来。这个时候就看你在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灵性上</w:t>
      </w:r>
      <w:r>
        <w:rPr>
          <w:rFonts w:hint="eastAsia" w:ascii="仿宋_GB2312" w:hAnsi="仿宋_GB2312" w:eastAsia="仿宋_GB2312" w:cs="仿宋_GB2312"/>
          <w:sz w:val="36"/>
          <w:szCs w:val="30"/>
        </w:rPr>
        <w:t>，有没有在真理上扎根。通过这些摇动，通过这些试验都坚固了的人，那叫什么？叫盖印。——</w:t>
      </w:r>
      <w:r>
        <w:rPr>
          <w:rFonts w:hint="eastAsia" w:ascii="黑体" w:hAnsi="仿宋_GB2312" w:eastAsia="黑体" w:cs="仿宋_GB2312"/>
          <w:b/>
          <w:color w:val="C00000"/>
          <w:sz w:val="36"/>
          <w:szCs w:val="30"/>
        </w:rPr>
        <w:t>盖印就是指让我们在真理的理智上和灵性上都坚固</w:t>
      </w:r>
      <w:r>
        <w:rPr>
          <w:rFonts w:hint="eastAsia" w:ascii="仿宋_GB2312" w:hAnsi="仿宋_GB2312" w:eastAsia="仿宋_GB2312" w:cs="仿宋_GB2312"/>
          <w:color w:val="C00000"/>
          <w:sz w:val="36"/>
          <w:szCs w:val="30"/>
        </w:rPr>
        <w:t>。</w:t>
      </w:r>
      <w:r>
        <w:rPr>
          <w:rFonts w:hint="eastAsia" w:ascii="仿宋_GB2312" w:hAnsi="仿宋_GB2312" w:eastAsia="仿宋_GB2312" w:cs="仿宋_GB2312"/>
          <w:sz w:val="36"/>
          <w:szCs w:val="30"/>
        </w:rPr>
        <w:t>通过什么让你坚固呢？就是摇动，摇动是什么呢？证言，谬道，逼迫。</w:t>
      </w:r>
    </w:p>
    <w:p w14:paraId="68CD2CAD">
      <w:pPr>
        <w:pStyle w:val="2"/>
        <w:spacing w:line="400" w:lineRule="exact"/>
        <w:jc w:val="left"/>
        <w:rPr>
          <w:rFonts w:hint="eastAsia" w:ascii="仿宋_GB2312" w:hAnsi="仿宋_GB2312" w:eastAsia="仿宋_GB2312" w:cs="仿宋_GB2312"/>
          <w:sz w:val="36"/>
          <w:szCs w:val="30"/>
        </w:rPr>
      </w:pPr>
    </w:p>
    <w:p w14:paraId="357FF095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大家知道冬天这些树木都沉睡了，春天来的时候要唤醒它们，就是起风。我们北方就是这样，有些地方可能是降雨，润物细无声，他们的绿叶子就出来。但是我们那个地方冬天太长，这些树在冬天都在沉睡，春天要叫它生长发芽，就是冷风。这个风就刮的到处都是灰，要持续两个星期之久，天天就刮凉风。但是这个风刮过之后，那些树就开始醒来了。这个刮是什么意思呢？把它摇来摇去，摇来摇去，醒过来，这样摇它。所以这样的摇动，就会让人真正的的活过来。一棵树把它栽下去以后就会起风，这个风就是摇它。摇它是什么目的呢？——你的根往下长啊，你的根往下扎牢啊，现在这个风还是小的，等你长大了，这个树大就更招风了，更大的风还在后头了，所以你的根长得怎么样呢？就是把这个树摇一摇，摇一摇，这个树就会赶紧往里面扎根。</w:t>
      </w:r>
    </w:p>
    <w:p w14:paraId="388DA5BE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10153A54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所以在我们那个地方风很大。有时候看那个树的根真是长啊，使劲的拉也扯不动，尤其是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刺</w:t>
      </w:r>
      <w:r>
        <w:rPr>
          <w:rFonts w:hint="eastAsia" w:ascii="仿宋_GB2312" w:hAnsi="仿宋_GB2312" w:eastAsia="仿宋_GB2312" w:cs="仿宋_GB2312"/>
          <w:sz w:val="36"/>
          <w:szCs w:val="30"/>
        </w:rPr>
        <w:t>槐树。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刺</w:t>
      </w:r>
      <w:r>
        <w:rPr>
          <w:rFonts w:hint="eastAsia" w:ascii="仿宋_GB2312" w:hAnsi="仿宋_GB2312" w:eastAsia="仿宋_GB2312" w:cs="仿宋_GB2312"/>
          <w:sz w:val="36"/>
          <w:szCs w:val="30"/>
        </w:rPr>
        <w:t>槐树在什么样的贫瘠的地方，它也能够长和开花，这个槐树蜜就是非常好的了。这个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刺</w:t>
      </w:r>
      <w:r>
        <w:rPr>
          <w:rFonts w:hint="eastAsia" w:ascii="仿宋_GB2312" w:hAnsi="仿宋_GB2312" w:eastAsia="仿宋_GB2312" w:cs="仿宋_GB2312"/>
          <w:sz w:val="36"/>
          <w:szCs w:val="30"/>
        </w:rPr>
        <w:t>槐就是很容易生存下来，这个根到处延，长得很远找到有水的地方。</w:t>
      </w:r>
      <w:r>
        <w:rPr>
          <w:rFonts w:hint="eastAsia" w:ascii="黑体" w:hAnsi="仿宋_GB2312" w:eastAsia="黑体" w:cs="仿宋_GB2312"/>
          <w:b/>
          <w:color w:val="C00000"/>
          <w:sz w:val="36"/>
          <w:szCs w:val="30"/>
        </w:rPr>
        <w:t>所以大家要扎根，在里面要有和耶稣基督的关系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，这个根的成长是看不见的，是在这个土底下，这是个人的经验——你和耶稣基督有什么</w:t>
      </w:r>
      <w:r>
        <w:rPr>
          <w:rFonts w:hint="eastAsia" w:ascii="仿宋_GB2312" w:hAnsi="仿宋_GB2312" w:eastAsia="仿宋_GB2312" w:cs="仿宋_GB2312"/>
          <w:b/>
          <w:sz w:val="36"/>
          <w:szCs w:val="30"/>
          <w:lang w:eastAsia="zh-CN"/>
        </w:rPr>
        <w:t>样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的关系，这是个人的经验</w:t>
      </w:r>
      <w:r>
        <w:rPr>
          <w:rFonts w:hint="eastAsia" w:ascii="仿宋_GB2312" w:hAnsi="仿宋_GB2312" w:eastAsia="仿宋_GB2312" w:cs="仿宋_GB2312"/>
          <w:sz w:val="36"/>
          <w:szCs w:val="30"/>
        </w:rPr>
        <w:t>。大家要坚固，我们受印的时候到了，耶稣基督来认证我们的时候就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6"/>
          <w:szCs w:val="30"/>
        </w:rPr>
        <w:t>到了，晚雨圣灵充满我们的时候就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6"/>
          <w:szCs w:val="30"/>
        </w:rPr>
        <w:t>到了。那个时候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我们不是为了获得什么特别大的能力彰显自己，而是我们想让人看到耶稣的样子</w:t>
      </w:r>
      <w:r>
        <w:rPr>
          <w:rFonts w:hint="eastAsia" w:ascii="仿宋_GB2312" w:hAnsi="仿宋_GB2312" w:eastAsia="仿宋_GB2312" w:cs="仿宋_GB2312"/>
          <w:sz w:val="36"/>
          <w:szCs w:val="30"/>
        </w:rPr>
        <w:t>，我们想更清楚，更简单的向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6"/>
          <w:szCs w:val="30"/>
        </w:rPr>
        <w:t>来彰显基督。人们都因为找到了“无价的珍珠”，耶稣的义而欢喜快乐。所有的争竞都结束了，所有的这个不理解的地方都消除了，人人只想仰慕耶稣</w:t>
      </w:r>
      <w:r>
        <w:rPr>
          <w:rFonts w:hint="eastAsia" w:ascii="仿宋_GB2312" w:hAnsi="仿宋_GB2312" w:eastAsia="仿宋_GB2312" w:cs="仿宋_GB2312"/>
          <w:sz w:val="36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0"/>
        </w:rPr>
        <w:t>他的品格的完美向世人见证出来。</w:t>
      </w:r>
    </w:p>
    <w:p w14:paraId="1D0D9372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88A70014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大家不要为细枝末节去争论。我们接受谬道是有原因的，是因为我们有促使自己骄傲的虚荣心；我们拒绝真理是有原因的，是因为我们贪恋这个世界；我们反对饮食改良是有原因的，是因为我们(想)放纵食欲。所以不能够跟着耶稣胜过这三个试探的人，就没办法跟从耶稣，他们就不可能成为耶稣的门徒，他们就一直走向和耶稣立国的原则对立的方面，这就是这些道理简单的关系。所以如果大家看过所有的预言之灵和圣经，就会获得一个统一的理解。我们不要离开三天使信息的中心。</w:t>
      </w:r>
      <w:r>
        <w:rPr>
          <w:rFonts w:hint="eastAsia" w:ascii="仿宋_GB2312" w:hAnsi="仿宋_GB2312" w:eastAsia="仿宋_GB2312" w:cs="仿宋_GB2312"/>
          <w:b/>
          <w:sz w:val="36"/>
          <w:szCs w:val="30"/>
        </w:rPr>
        <w:t>枝节的问题，错误的问题，与我们个人得救无关的问题，那些为了抬举自己而滋生出来那些错误，都是“法利赛人的酵”</w:t>
      </w:r>
      <w:r>
        <w:rPr>
          <w:rFonts w:hint="eastAsia" w:ascii="仿宋_GB2312" w:hAnsi="仿宋_GB2312" w:eastAsia="仿宋_GB2312" w:cs="仿宋_GB2312"/>
          <w:sz w:val="36"/>
          <w:szCs w:val="30"/>
        </w:rPr>
        <w:t>，希望大家注意。</w:t>
      </w:r>
    </w:p>
    <w:p w14:paraId="900CB035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06B8125C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黑体" w:hAnsi="仿宋_GB2312" w:eastAsia="黑体" w:cs="仿宋_GB2312"/>
          <w:b/>
          <w:color w:val="0000FF"/>
          <w:sz w:val="36"/>
          <w:szCs w:val="30"/>
        </w:rPr>
        <w:t>【祷告】</w:t>
      </w:r>
      <w:r>
        <w:rPr>
          <w:rFonts w:hint="eastAsia" w:ascii="仿宋_GB2312" w:hAnsi="仿宋_GB2312" w:eastAsia="仿宋_GB2312" w:cs="仿宋_GB2312"/>
          <w:sz w:val="36"/>
          <w:szCs w:val="30"/>
        </w:rPr>
        <w:t>慈爱圣洁的天父！求你眷顾中华大地，到处都有你真实的百姓，但是他们带着多么单纯的心，所以像羊一样，它们低头吃草，有时候就不知道走到了哪里，求你牵引他们。我们都是无知的羊，我们不能够独立的生活，我们要连成一群，彼此信赖，并且需要真正的牧人。主你是我们的大牧者，你时时刻刻的教导我们，让我们不至于受到假牧人的诱惑。主让我们带着纯洁的信仰，让我们不要有任何方面的偏激、极端和错误。</w:t>
      </w:r>
    </w:p>
    <w:p w14:paraId="6BBA6CE9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CD00B134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主求你赐给我们合一的心，赐给我们一个义的心，让我们对待所有的人都有合理的态度。主求你赐给我们爱灵魂的心，主求你赐我们挽救他们的心，求你帮助我们有智慧，能够使更多的人归回圣经的真理。主求你使我们成长，有分辨的能力，让我们知道查考圣经吃干粮，让我们学会长大，能够分辨各样异教之风的摇动，帮助我们在你的义上坚固，帮助我们在真正的福音上，有越来越真实的体验。</w:t>
      </w:r>
    </w:p>
    <w:p w14:paraId="68EE43F0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p w14:paraId="ECFD311B">
      <w:pPr>
        <w:pStyle w:val="2"/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</w:rPr>
        <w:t>主，我们只想在你来的时候能够荣耀你，不至于亏欠祢。所以求你住在我们里面，不断的用话语和圣灵感动和引导我们。主求你使中华大地，领受真理的百姓，能够成为彼此相爱的、纯洁的一群、合一的一群、献身的一群，让我们能够预备好接受晚雨的沛降。主求你带领我们，拯救我们的家人，眷顾我们的孩子，主求你帮助我们长进，奉耶稣圣名求。——阿们！</w:t>
      </w:r>
    </w:p>
    <w:p w14:paraId="F1B29562">
      <w:pPr>
        <w:spacing w:line="400" w:lineRule="exact"/>
        <w:jc w:val="left"/>
        <w:rPr>
          <w:rFonts w:ascii="仿宋_GB2312" w:hAnsi="仿宋_GB2312" w:eastAsia="仿宋_GB2312" w:cs="仿宋_GB2312"/>
          <w:sz w:val="36"/>
          <w:szCs w:val="30"/>
        </w:rPr>
      </w:pPr>
    </w:p>
    <w:bookmarkEnd w:id="30"/>
    <w:sectPr>
      <w:pgSz w:w="12240" w:h="15840"/>
      <w:pgMar w:top="1440" w:right="1800" w:bottom="1440" w:left="180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5A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9389</Words>
  <Characters>9397</Characters>
  <Paragraphs>161</Paragraphs>
  <TotalTime>737</TotalTime>
  <ScaleCrop>false</ScaleCrop>
  <LinksUpToDate>false</LinksUpToDate>
  <CharactersWithSpaces>9436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2025-03-01T11:05:00Z</dcterms:created>
  <dc:creator>70450</dc:creator>
  <cp:lastModifiedBy>Administrator</cp:lastModifiedBy>
  <dcterms:modified xsi:type="dcterms:W3CDTF">2025-11-17T03:53:00Z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eyJoZGlkIjoiNzBiZGNkMjBkMTMwZjBjNjVhMjg3ZGFlZjM3ZjZhM2YifQ==</vt:lpwstr>
  </property>
  <property fmtid="{D5CDD505-2E9C-101B-9397-08002B2CF9AE}" pid="4" name="ICV">
    <vt:lpwstr>10e5f130b8a949aa9cc71b8f52368665_23</vt:lpwstr>
  </property>
</Properties>
</file>